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522C" w14:textId="77777777" w:rsidR="009D41AF" w:rsidRPr="00975274" w:rsidRDefault="009D41AF" w:rsidP="009D41AF">
      <w:pPr>
        <w:rPr>
          <w:rFonts w:ascii="Aptos" w:hAnsi="Aptos"/>
          <w:sz w:val="40"/>
          <w:szCs w:val="40"/>
          <w:lang w:val="en-GB"/>
        </w:rPr>
      </w:pPr>
      <w:r w:rsidRPr="00975274">
        <w:rPr>
          <w:rFonts w:ascii="Aptos" w:hAnsi="Aptos"/>
          <w:sz w:val="40"/>
          <w:szCs w:val="40"/>
          <w:lang w:val="en-GB"/>
        </w:rPr>
        <w:t xml:space="preserve">Vivi Vassileva </w:t>
      </w:r>
    </w:p>
    <w:p w14:paraId="446939CC" w14:textId="0471C9E0" w:rsidR="009D41AF" w:rsidRPr="00975274" w:rsidRDefault="009D41AF" w:rsidP="009D41AF">
      <w:pPr>
        <w:rPr>
          <w:rFonts w:ascii="Aptos" w:hAnsi="Aptos"/>
          <w:sz w:val="34"/>
          <w:szCs w:val="34"/>
          <w:lang w:val="en-GB"/>
        </w:rPr>
      </w:pPr>
      <w:proofErr w:type="spellStart"/>
      <w:r w:rsidRPr="00975274">
        <w:rPr>
          <w:rFonts w:ascii="Aptos" w:hAnsi="Aptos"/>
          <w:sz w:val="34"/>
          <w:szCs w:val="34"/>
          <w:lang w:val="en-GB"/>
        </w:rPr>
        <w:t>Multipercussion</w:t>
      </w:r>
      <w:proofErr w:type="spellEnd"/>
      <w:r w:rsidRPr="00975274">
        <w:rPr>
          <w:rFonts w:ascii="Aptos" w:hAnsi="Aptos"/>
          <w:sz w:val="34"/>
          <w:szCs w:val="34"/>
          <w:lang w:val="en-GB"/>
        </w:rPr>
        <w:t xml:space="preserve"> </w:t>
      </w:r>
    </w:p>
    <w:p w14:paraId="47E3AD07" w14:textId="77777777" w:rsidR="009D41AF" w:rsidRDefault="009D41AF" w:rsidP="009D41AF">
      <w:pPr>
        <w:rPr>
          <w:rFonts w:ascii="Aptos" w:hAnsi="Aptos"/>
          <w:sz w:val="22"/>
          <w:szCs w:val="22"/>
          <w:lang w:val="en-GB"/>
        </w:rPr>
      </w:pPr>
    </w:p>
    <w:p w14:paraId="6D6C64E6" w14:textId="791813FB" w:rsidR="009D41AF" w:rsidRPr="00975274" w:rsidRDefault="009D41AF" w:rsidP="00975274">
      <w:pPr>
        <w:rPr>
          <w:rFonts w:ascii="Arial" w:hAnsi="Arial" w:cs="Arial"/>
          <w:sz w:val="20"/>
          <w:szCs w:val="20"/>
          <w:lang w:val="en-GB"/>
        </w:rPr>
      </w:pPr>
      <w:r w:rsidRPr="00975274">
        <w:rPr>
          <w:rFonts w:ascii="Arial" w:hAnsi="Arial" w:cs="Arial"/>
          <w:sz w:val="20"/>
          <w:szCs w:val="20"/>
          <w:lang w:val="en-GB"/>
        </w:rPr>
        <w:t>Described as „an artist who thrills her audience, exploring and shifting the limits of the percussive world”, Vivi Vassileva is being celebrated not only for her technical perfection, but her astonishing virtuosity, combining agility and power in her performance</w:t>
      </w:r>
      <w:r w:rsidR="00FF0E29" w:rsidRPr="00975274">
        <w:rPr>
          <w:rFonts w:ascii="Arial" w:hAnsi="Arial" w:cs="Arial"/>
          <w:sz w:val="20"/>
          <w:szCs w:val="20"/>
          <w:lang w:val="en-GB"/>
        </w:rPr>
        <w:t xml:space="preserve">, leading a new generation of </w:t>
      </w:r>
      <w:r w:rsidR="00A80624" w:rsidRPr="00975274">
        <w:rPr>
          <w:rFonts w:ascii="Arial" w:hAnsi="Arial" w:cs="Arial"/>
          <w:sz w:val="20"/>
          <w:szCs w:val="20"/>
          <w:lang w:val="en-GB"/>
        </w:rPr>
        <w:t>percussionists in</w:t>
      </w:r>
      <w:r w:rsidRPr="00975274">
        <w:rPr>
          <w:rFonts w:ascii="Arial" w:hAnsi="Arial" w:cs="Arial"/>
          <w:sz w:val="20"/>
          <w:szCs w:val="20"/>
          <w:lang w:val="en-GB"/>
        </w:rPr>
        <w:t xml:space="preserve"> </w:t>
      </w:r>
      <w:r w:rsidR="00914885" w:rsidRPr="00975274">
        <w:rPr>
          <w:rFonts w:ascii="Arial" w:hAnsi="Arial" w:cs="Arial"/>
          <w:sz w:val="20"/>
          <w:szCs w:val="20"/>
          <w:lang w:val="en-GB"/>
        </w:rPr>
        <w:t>their</w:t>
      </w:r>
      <w:r w:rsidRPr="00975274">
        <w:rPr>
          <w:rFonts w:ascii="Arial" w:hAnsi="Arial" w:cs="Arial"/>
          <w:sz w:val="20"/>
          <w:szCs w:val="20"/>
          <w:lang w:val="en-GB"/>
        </w:rPr>
        <w:t xml:space="preserve"> pursuit to showcase percussion as the instrument of the 21st century. </w:t>
      </w:r>
    </w:p>
    <w:p w14:paraId="11BEB1B6" w14:textId="77777777" w:rsidR="009D41AF" w:rsidRPr="00975274" w:rsidRDefault="009D41AF" w:rsidP="00975274">
      <w:pPr>
        <w:rPr>
          <w:rFonts w:ascii="Arial" w:hAnsi="Arial" w:cs="Arial"/>
          <w:sz w:val="20"/>
          <w:szCs w:val="20"/>
          <w:lang w:val="en-GB"/>
        </w:rPr>
      </w:pPr>
    </w:p>
    <w:p w14:paraId="1E21F1A9" w14:textId="35A5918E" w:rsidR="009D41AF" w:rsidRPr="00975274" w:rsidRDefault="001A7D45" w:rsidP="00975274">
      <w:pPr>
        <w:rPr>
          <w:rFonts w:ascii="Arial" w:hAnsi="Arial" w:cs="Arial"/>
          <w:sz w:val="20"/>
          <w:szCs w:val="20"/>
          <w:lang w:val="en-GB"/>
        </w:rPr>
      </w:pPr>
      <w:r w:rsidRPr="00975274">
        <w:rPr>
          <w:rFonts w:ascii="Arial" w:hAnsi="Arial" w:cs="Arial"/>
          <w:sz w:val="20"/>
          <w:szCs w:val="20"/>
          <w:lang w:val="en-GB"/>
        </w:rPr>
        <w:t xml:space="preserve">The 2024/25 season holds </w:t>
      </w:r>
      <w:r w:rsidR="00914885" w:rsidRPr="00975274">
        <w:rPr>
          <w:rFonts w:ascii="Arial" w:hAnsi="Arial" w:cs="Arial"/>
          <w:sz w:val="20"/>
          <w:szCs w:val="20"/>
          <w:lang w:val="en-GB"/>
        </w:rPr>
        <w:t>numerous</w:t>
      </w:r>
      <w:r w:rsidRPr="00975274">
        <w:rPr>
          <w:rFonts w:ascii="Arial" w:hAnsi="Arial" w:cs="Arial"/>
          <w:sz w:val="20"/>
          <w:szCs w:val="20"/>
          <w:lang w:val="en-GB"/>
        </w:rPr>
        <w:t xml:space="preserve"> highlights for Vivi Vassileva, </w:t>
      </w:r>
      <w:r w:rsidR="00A80624" w:rsidRPr="00975274">
        <w:rPr>
          <w:rFonts w:ascii="Arial" w:hAnsi="Arial" w:cs="Arial"/>
          <w:sz w:val="20"/>
          <w:szCs w:val="20"/>
          <w:lang w:val="en-GB"/>
        </w:rPr>
        <w:t>amongst them</w:t>
      </w:r>
      <w:r w:rsidRPr="00975274">
        <w:rPr>
          <w:rFonts w:ascii="Arial" w:hAnsi="Arial" w:cs="Arial"/>
          <w:sz w:val="20"/>
          <w:szCs w:val="20"/>
          <w:lang w:val="en-GB"/>
        </w:rPr>
        <w:t xml:space="preserve"> the premiere of a new percussion concerto by </w:t>
      </w:r>
      <w:r w:rsidR="00914885" w:rsidRPr="00975274">
        <w:rPr>
          <w:rFonts w:ascii="Arial" w:hAnsi="Arial" w:cs="Arial"/>
          <w:sz w:val="20"/>
          <w:szCs w:val="20"/>
          <w:lang w:val="en-GB"/>
        </w:rPr>
        <w:t>S</w:t>
      </w:r>
      <w:r w:rsidRPr="00975274">
        <w:rPr>
          <w:rFonts w:ascii="Arial" w:hAnsi="Arial" w:cs="Arial"/>
          <w:sz w:val="20"/>
          <w:szCs w:val="20"/>
          <w:lang w:val="en-GB"/>
        </w:rPr>
        <w:t xml:space="preserve">auli Zinovjev with Beethoven Orchestra Bonn. Her highly successful debut with Luxembourg Philharmonic last season results in a </w:t>
      </w:r>
      <w:r w:rsidR="00914885" w:rsidRPr="00975274">
        <w:rPr>
          <w:rFonts w:ascii="Arial" w:hAnsi="Arial" w:cs="Arial"/>
          <w:sz w:val="20"/>
          <w:szCs w:val="20"/>
          <w:lang w:val="en-GB"/>
        </w:rPr>
        <w:t>European</w:t>
      </w:r>
      <w:r w:rsidRPr="00975274">
        <w:rPr>
          <w:rFonts w:ascii="Arial" w:hAnsi="Arial" w:cs="Arial"/>
          <w:sz w:val="20"/>
          <w:szCs w:val="20"/>
          <w:lang w:val="en-GB"/>
        </w:rPr>
        <w:t xml:space="preserve"> tour to</w:t>
      </w:r>
      <w:r w:rsidR="00914885" w:rsidRPr="00975274">
        <w:rPr>
          <w:rFonts w:ascii="Arial" w:hAnsi="Arial" w:cs="Arial"/>
          <w:sz w:val="20"/>
          <w:szCs w:val="20"/>
          <w:lang w:val="en-GB"/>
        </w:rPr>
        <w:t xml:space="preserve"> include</w:t>
      </w:r>
      <w:r w:rsidRPr="00975274">
        <w:rPr>
          <w:rFonts w:ascii="Arial" w:hAnsi="Arial" w:cs="Arial"/>
          <w:sz w:val="20"/>
          <w:szCs w:val="20"/>
          <w:lang w:val="en-GB"/>
        </w:rPr>
        <w:t xml:space="preserve"> Vienna, amongst others, </w:t>
      </w:r>
      <w:r w:rsidR="00A80624" w:rsidRPr="00975274">
        <w:rPr>
          <w:rFonts w:ascii="Arial" w:hAnsi="Arial" w:cs="Arial"/>
          <w:sz w:val="20"/>
          <w:szCs w:val="20"/>
          <w:lang w:val="en-GB"/>
        </w:rPr>
        <w:t>this season</w:t>
      </w:r>
      <w:r w:rsidR="00914885" w:rsidRPr="00975274">
        <w:rPr>
          <w:rFonts w:ascii="Arial" w:hAnsi="Arial" w:cs="Arial"/>
          <w:sz w:val="20"/>
          <w:szCs w:val="20"/>
          <w:lang w:val="en-GB"/>
        </w:rPr>
        <w:t xml:space="preserve">. </w:t>
      </w:r>
      <w:r w:rsidR="00A80624" w:rsidRPr="00975274">
        <w:rPr>
          <w:rFonts w:ascii="Arial" w:hAnsi="Arial" w:cs="Arial"/>
          <w:sz w:val="20"/>
          <w:szCs w:val="20"/>
          <w:lang w:val="en-GB"/>
        </w:rPr>
        <w:t>Vassileva</w:t>
      </w:r>
      <w:r w:rsidR="003D2C42" w:rsidRPr="00975274">
        <w:rPr>
          <w:rFonts w:ascii="Arial" w:hAnsi="Arial" w:cs="Arial"/>
          <w:sz w:val="20"/>
          <w:szCs w:val="20"/>
          <w:lang w:val="en-GB"/>
        </w:rPr>
        <w:t xml:space="preserve"> </w:t>
      </w:r>
      <w:r w:rsidR="00914885" w:rsidRPr="00975274">
        <w:rPr>
          <w:rFonts w:ascii="Arial" w:hAnsi="Arial" w:cs="Arial"/>
          <w:sz w:val="20"/>
          <w:szCs w:val="20"/>
          <w:lang w:val="en-GB"/>
        </w:rPr>
        <w:t>will be</w:t>
      </w:r>
      <w:r w:rsidR="003D2C42" w:rsidRPr="00975274">
        <w:rPr>
          <w:rFonts w:ascii="Arial" w:hAnsi="Arial" w:cs="Arial"/>
          <w:sz w:val="20"/>
          <w:szCs w:val="20"/>
          <w:lang w:val="en-GB"/>
        </w:rPr>
        <w:t xml:space="preserve"> recording two highly </w:t>
      </w:r>
      <w:r w:rsidR="00A80624" w:rsidRPr="00975274">
        <w:rPr>
          <w:rFonts w:ascii="Arial" w:hAnsi="Arial" w:cs="Arial"/>
          <w:sz w:val="20"/>
          <w:szCs w:val="20"/>
          <w:lang w:val="en-GB"/>
        </w:rPr>
        <w:t>renowned</w:t>
      </w:r>
      <w:r w:rsidR="003D2C42" w:rsidRPr="00975274">
        <w:rPr>
          <w:rFonts w:ascii="Arial" w:hAnsi="Arial" w:cs="Arial"/>
          <w:sz w:val="20"/>
          <w:szCs w:val="20"/>
          <w:lang w:val="en-GB"/>
        </w:rPr>
        <w:t xml:space="preserve"> percussion concertos - </w:t>
      </w:r>
      <w:r w:rsidRPr="00975274">
        <w:rPr>
          <w:rFonts w:ascii="Arial" w:hAnsi="Arial" w:cs="Arial"/>
          <w:sz w:val="20"/>
          <w:szCs w:val="20"/>
          <w:lang w:val="en-GB"/>
        </w:rPr>
        <w:t xml:space="preserve">Daníel Bjarnason’s </w:t>
      </w:r>
      <w:r w:rsidRPr="00975274">
        <w:rPr>
          <w:rFonts w:ascii="Arial" w:hAnsi="Arial" w:cs="Arial"/>
          <w:i/>
          <w:sz w:val="20"/>
          <w:szCs w:val="20"/>
          <w:lang w:val="en-GB"/>
        </w:rPr>
        <w:t xml:space="preserve">Inferno </w:t>
      </w:r>
      <w:r w:rsidRPr="00975274">
        <w:rPr>
          <w:rFonts w:ascii="Arial" w:hAnsi="Arial" w:cs="Arial"/>
          <w:sz w:val="20"/>
          <w:szCs w:val="20"/>
          <w:lang w:val="en-GB"/>
        </w:rPr>
        <w:t xml:space="preserve">with Iceland Philharmonic </w:t>
      </w:r>
      <w:r w:rsidR="003D2C42" w:rsidRPr="00975274">
        <w:rPr>
          <w:rFonts w:ascii="Arial" w:hAnsi="Arial" w:cs="Arial"/>
          <w:sz w:val="20"/>
          <w:szCs w:val="20"/>
          <w:lang w:val="en-GB"/>
        </w:rPr>
        <w:t xml:space="preserve">and Gregor A. Mayrhofer’s </w:t>
      </w:r>
      <w:r w:rsidR="003D2C42" w:rsidRPr="00975274">
        <w:rPr>
          <w:rFonts w:ascii="Arial" w:hAnsi="Arial" w:cs="Arial"/>
          <w:i/>
          <w:sz w:val="20"/>
          <w:szCs w:val="20"/>
          <w:lang w:val="en-GB"/>
        </w:rPr>
        <w:t xml:space="preserve">Recycling Concerto </w:t>
      </w:r>
      <w:r w:rsidR="003D2C42" w:rsidRPr="00975274">
        <w:rPr>
          <w:rFonts w:ascii="Arial" w:hAnsi="Arial" w:cs="Arial"/>
          <w:sz w:val="20"/>
          <w:szCs w:val="20"/>
          <w:lang w:val="en-GB"/>
        </w:rPr>
        <w:t>with SWR Symphony Orchestra</w:t>
      </w:r>
      <w:r w:rsidRPr="00975274">
        <w:rPr>
          <w:rFonts w:ascii="Arial" w:hAnsi="Arial" w:cs="Arial"/>
          <w:sz w:val="20"/>
          <w:szCs w:val="20"/>
          <w:lang w:val="en-GB"/>
        </w:rPr>
        <w:t xml:space="preserve">. Once </w:t>
      </w:r>
      <w:r w:rsidR="00F9277A" w:rsidRPr="00975274">
        <w:rPr>
          <w:rFonts w:ascii="Arial" w:hAnsi="Arial" w:cs="Arial"/>
          <w:sz w:val="20"/>
          <w:szCs w:val="20"/>
          <w:lang w:val="en-GB"/>
        </w:rPr>
        <w:t>again,</w:t>
      </w:r>
      <w:r w:rsidRPr="00975274">
        <w:rPr>
          <w:rFonts w:ascii="Arial" w:hAnsi="Arial" w:cs="Arial"/>
          <w:sz w:val="20"/>
          <w:szCs w:val="20"/>
          <w:lang w:val="en-GB"/>
        </w:rPr>
        <w:t xml:space="preserve"> she takes the lead in Wiener </w:t>
      </w:r>
      <w:proofErr w:type="spellStart"/>
      <w:r w:rsidRPr="00975274">
        <w:rPr>
          <w:rFonts w:ascii="Arial" w:hAnsi="Arial" w:cs="Arial"/>
          <w:sz w:val="20"/>
          <w:szCs w:val="20"/>
          <w:lang w:val="en-GB"/>
        </w:rPr>
        <w:t>Konzerthaus</w:t>
      </w:r>
      <w:proofErr w:type="spellEnd"/>
      <w:r w:rsidRPr="00975274">
        <w:rPr>
          <w:rFonts w:ascii="Arial" w:hAnsi="Arial" w:cs="Arial"/>
          <w:sz w:val="20"/>
          <w:szCs w:val="20"/>
          <w:lang w:val="en-GB"/>
        </w:rPr>
        <w:t xml:space="preserve">’ The </w:t>
      </w:r>
      <w:r w:rsidRPr="00975274">
        <w:rPr>
          <w:rFonts w:ascii="Arial" w:hAnsi="Arial" w:cs="Arial"/>
          <w:i/>
          <w:iCs/>
          <w:sz w:val="20"/>
          <w:szCs w:val="20"/>
          <w:lang w:val="en-GB"/>
        </w:rPr>
        <w:t>Percussive Planet</w:t>
      </w:r>
      <w:r w:rsidRPr="00975274">
        <w:rPr>
          <w:rFonts w:ascii="Arial" w:hAnsi="Arial" w:cs="Arial"/>
          <w:sz w:val="20"/>
          <w:szCs w:val="20"/>
          <w:lang w:val="en-GB"/>
        </w:rPr>
        <w:t xml:space="preserve"> series – a commitment that started last season. </w:t>
      </w:r>
      <w:r w:rsidR="009D41AF" w:rsidRPr="00975274">
        <w:rPr>
          <w:rFonts w:ascii="Arial" w:hAnsi="Arial" w:cs="Arial"/>
          <w:sz w:val="20"/>
          <w:szCs w:val="20"/>
          <w:lang w:val="en-GB"/>
        </w:rPr>
        <w:t xml:space="preserve">Chamber Music projects take her to </w:t>
      </w:r>
      <w:proofErr w:type="spellStart"/>
      <w:r w:rsidR="003D2C42" w:rsidRPr="00975274">
        <w:rPr>
          <w:rFonts w:ascii="Arial" w:hAnsi="Arial" w:cs="Arial"/>
          <w:sz w:val="20"/>
          <w:szCs w:val="20"/>
          <w:lang w:val="en-GB"/>
        </w:rPr>
        <w:t>Tonhalle</w:t>
      </w:r>
      <w:proofErr w:type="spellEnd"/>
      <w:r w:rsidR="003D2C42" w:rsidRPr="00975274">
        <w:rPr>
          <w:rFonts w:ascii="Arial" w:hAnsi="Arial" w:cs="Arial"/>
          <w:sz w:val="20"/>
          <w:szCs w:val="20"/>
          <w:lang w:val="en-GB"/>
        </w:rPr>
        <w:t xml:space="preserve"> </w:t>
      </w:r>
      <w:r w:rsidR="00F9277A" w:rsidRPr="00975274">
        <w:rPr>
          <w:rFonts w:ascii="Arial" w:hAnsi="Arial" w:cs="Arial"/>
          <w:sz w:val="20"/>
          <w:szCs w:val="20"/>
          <w:lang w:val="en-GB"/>
        </w:rPr>
        <w:t xml:space="preserve">Zurich, </w:t>
      </w:r>
      <w:proofErr w:type="spellStart"/>
      <w:r w:rsidR="00F9277A" w:rsidRPr="00975274">
        <w:rPr>
          <w:rFonts w:ascii="Arial" w:hAnsi="Arial" w:cs="Arial"/>
          <w:sz w:val="20"/>
          <w:szCs w:val="20"/>
          <w:lang w:val="en-GB"/>
        </w:rPr>
        <w:t>Brucknerhaus</w:t>
      </w:r>
      <w:proofErr w:type="spellEnd"/>
      <w:r w:rsidR="003D2C42" w:rsidRPr="00975274">
        <w:rPr>
          <w:rFonts w:ascii="Arial" w:hAnsi="Arial" w:cs="Arial"/>
          <w:sz w:val="20"/>
          <w:szCs w:val="20"/>
          <w:lang w:val="en-GB"/>
        </w:rPr>
        <w:t xml:space="preserve"> Linz </w:t>
      </w:r>
      <w:r w:rsidR="009D41AF" w:rsidRPr="00975274">
        <w:rPr>
          <w:rFonts w:ascii="Arial" w:hAnsi="Arial" w:cs="Arial"/>
          <w:sz w:val="20"/>
          <w:szCs w:val="20"/>
          <w:lang w:val="en-GB"/>
        </w:rPr>
        <w:t xml:space="preserve">and Wiener </w:t>
      </w:r>
      <w:proofErr w:type="spellStart"/>
      <w:r w:rsidR="009D41AF" w:rsidRPr="00975274">
        <w:rPr>
          <w:rFonts w:ascii="Arial" w:hAnsi="Arial" w:cs="Arial"/>
          <w:sz w:val="20"/>
          <w:szCs w:val="20"/>
          <w:lang w:val="en-GB"/>
        </w:rPr>
        <w:t>Konzerthaus</w:t>
      </w:r>
      <w:proofErr w:type="spellEnd"/>
      <w:r w:rsidR="009D41AF" w:rsidRPr="00975274">
        <w:rPr>
          <w:rFonts w:ascii="Arial" w:hAnsi="Arial" w:cs="Arial"/>
          <w:sz w:val="20"/>
          <w:szCs w:val="20"/>
          <w:lang w:val="en-GB"/>
        </w:rPr>
        <w:t xml:space="preserve"> amongst others. Vivi Vassileva will furthermore return to important festivals </w:t>
      </w:r>
      <w:r w:rsidR="00A80624" w:rsidRPr="00975274">
        <w:rPr>
          <w:rFonts w:ascii="Arial" w:hAnsi="Arial" w:cs="Arial"/>
          <w:sz w:val="20"/>
          <w:szCs w:val="20"/>
          <w:lang w:val="en-GB"/>
        </w:rPr>
        <w:t>such as</w:t>
      </w:r>
      <w:r w:rsidR="009D41AF" w:rsidRPr="00975274">
        <w:rPr>
          <w:rFonts w:ascii="Arial" w:hAnsi="Arial" w:cs="Arial"/>
          <w:sz w:val="20"/>
          <w:szCs w:val="20"/>
          <w:lang w:val="en-GB"/>
        </w:rPr>
        <w:t xml:space="preserve"> Schleswig-Holstein Music Festival</w:t>
      </w:r>
      <w:r w:rsidR="00A80624" w:rsidRPr="00975274">
        <w:rPr>
          <w:rFonts w:ascii="Arial" w:hAnsi="Arial" w:cs="Arial"/>
          <w:sz w:val="20"/>
          <w:szCs w:val="20"/>
          <w:lang w:val="en-GB"/>
        </w:rPr>
        <w:t xml:space="preserve">, </w:t>
      </w:r>
      <w:r w:rsidR="00B86E0D" w:rsidRPr="00975274">
        <w:rPr>
          <w:rFonts w:ascii="Arial" w:hAnsi="Arial" w:cs="Arial"/>
          <w:sz w:val="20"/>
          <w:szCs w:val="20"/>
          <w:lang w:val="en-GB"/>
        </w:rPr>
        <w:t>Gstaad Menuhin Festival</w:t>
      </w:r>
      <w:r w:rsidR="00A80624" w:rsidRPr="00975274">
        <w:rPr>
          <w:rFonts w:ascii="Arial" w:hAnsi="Arial" w:cs="Arial"/>
          <w:sz w:val="20"/>
          <w:szCs w:val="20"/>
          <w:lang w:val="en-GB"/>
        </w:rPr>
        <w:t xml:space="preserve"> and </w:t>
      </w:r>
      <w:proofErr w:type="spellStart"/>
      <w:r w:rsidR="00A80624" w:rsidRPr="00975274">
        <w:rPr>
          <w:rFonts w:ascii="Arial" w:hAnsi="Arial" w:cs="Arial"/>
          <w:sz w:val="20"/>
          <w:szCs w:val="20"/>
          <w:lang w:val="en-GB"/>
        </w:rPr>
        <w:t>Beethovenfest</w:t>
      </w:r>
      <w:proofErr w:type="spellEnd"/>
      <w:r w:rsidR="00A80624" w:rsidRPr="00975274">
        <w:rPr>
          <w:rFonts w:ascii="Arial" w:hAnsi="Arial" w:cs="Arial"/>
          <w:sz w:val="20"/>
          <w:szCs w:val="20"/>
          <w:lang w:val="en-GB"/>
        </w:rPr>
        <w:t xml:space="preserve"> Bonn. </w:t>
      </w:r>
      <w:r w:rsidR="009D41AF" w:rsidRPr="00975274">
        <w:rPr>
          <w:rFonts w:ascii="Arial" w:hAnsi="Arial" w:cs="Arial"/>
          <w:sz w:val="20"/>
          <w:szCs w:val="20"/>
          <w:lang w:val="en-GB"/>
        </w:rPr>
        <w:t xml:space="preserve"> </w:t>
      </w:r>
    </w:p>
    <w:p w14:paraId="1C8A6CAE" w14:textId="77777777" w:rsidR="00B23C09" w:rsidRPr="00975274" w:rsidRDefault="00B23C09" w:rsidP="00975274">
      <w:pPr>
        <w:rPr>
          <w:rFonts w:ascii="Arial" w:hAnsi="Arial" w:cs="Arial"/>
          <w:sz w:val="20"/>
          <w:szCs w:val="20"/>
          <w:lang w:val="en-GB"/>
        </w:rPr>
      </w:pPr>
    </w:p>
    <w:p w14:paraId="23E11FE1" w14:textId="2BCDC523" w:rsidR="009D41AF" w:rsidRPr="00975274" w:rsidRDefault="00B23C09" w:rsidP="00975274">
      <w:pPr>
        <w:rPr>
          <w:rFonts w:ascii="Arial" w:hAnsi="Arial" w:cs="Arial"/>
          <w:sz w:val="20"/>
          <w:szCs w:val="20"/>
          <w:lang w:val="en-GB"/>
        </w:rPr>
      </w:pPr>
      <w:r w:rsidRPr="00975274">
        <w:rPr>
          <w:rFonts w:ascii="Arial" w:hAnsi="Arial" w:cs="Arial"/>
          <w:sz w:val="20"/>
          <w:szCs w:val="20"/>
          <w:lang w:val="en-GB"/>
        </w:rPr>
        <w:t>Last season’s highlights include her debut</w:t>
      </w:r>
      <w:r w:rsidR="00914885" w:rsidRPr="00975274">
        <w:rPr>
          <w:rFonts w:ascii="Arial" w:hAnsi="Arial" w:cs="Arial"/>
          <w:sz w:val="20"/>
          <w:szCs w:val="20"/>
          <w:lang w:val="en-GB"/>
        </w:rPr>
        <w:t>s</w:t>
      </w:r>
      <w:r w:rsidRPr="00975274">
        <w:rPr>
          <w:rFonts w:ascii="Arial" w:hAnsi="Arial" w:cs="Arial"/>
          <w:sz w:val="20"/>
          <w:szCs w:val="20"/>
          <w:lang w:val="en-GB"/>
        </w:rPr>
        <w:t xml:space="preserve"> with Frankfurt Radio Orchestra</w:t>
      </w:r>
      <w:r w:rsidR="00914885" w:rsidRPr="00975274">
        <w:rPr>
          <w:rFonts w:ascii="Arial" w:hAnsi="Arial" w:cs="Arial"/>
          <w:sz w:val="20"/>
          <w:szCs w:val="20"/>
          <w:lang w:val="en-GB"/>
        </w:rPr>
        <w:t xml:space="preserve"> and </w:t>
      </w:r>
      <w:proofErr w:type="spellStart"/>
      <w:r w:rsidR="00914885" w:rsidRPr="00975274">
        <w:rPr>
          <w:rFonts w:ascii="Arial" w:hAnsi="Arial" w:cs="Arial"/>
          <w:sz w:val="20"/>
          <w:szCs w:val="20"/>
          <w:lang w:val="en-GB"/>
        </w:rPr>
        <w:t>Deutsches</w:t>
      </w:r>
      <w:proofErr w:type="spellEnd"/>
      <w:r w:rsidR="00914885" w:rsidRPr="00975274">
        <w:rPr>
          <w:rFonts w:ascii="Arial" w:hAnsi="Arial" w:cs="Arial"/>
          <w:sz w:val="20"/>
          <w:szCs w:val="20"/>
          <w:lang w:val="en-GB"/>
        </w:rPr>
        <w:t xml:space="preserve"> Symphonie-</w:t>
      </w:r>
      <w:proofErr w:type="spellStart"/>
      <w:r w:rsidR="00914885" w:rsidRPr="00975274">
        <w:rPr>
          <w:rFonts w:ascii="Arial" w:hAnsi="Arial" w:cs="Arial"/>
          <w:sz w:val="20"/>
          <w:szCs w:val="20"/>
          <w:lang w:val="en-GB"/>
        </w:rPr>
        <w:t>Orchester</w:t>
      </w:r>
      <w:proofErr w:type="spellEnd"/>
      <w:r w:rsidR="00914885" w:rsidRPr="00975274">
        <w:rPr>
          <w:rFonts w:ascii="Arial" w:hAnsi="Arial" w:cs="Arial"/>
          <w:sz w:val="20"/>
          <w:szCs w:val="20"/>
          <w:lang w:val="en-GB"/>
        </w:rPr>
        <w:t xml:space="preserve"> Berlin, </w:t>
      </w:r>
      <w:r w:rsidRPr="00975274">
        <w:rPr>
          <w:rFonts w:ascii="Arial" w:hAnsi="Arial" w:cs="Arial"/>
          <w:sz w:val="20"/>
          <w:szCs w:val="20"/>
          <w:lang w:val="en-GB"/>
        </w:rPr>
        <w:t xml:space="preserve">her return to </w:t>
      </w:r>
      <w:proofErr w:type="spellStart"/>
      <w:r w:rsidRPr="00975274">
        <w:rPr>
          <w:rFonts w:ascii="Arial" w:hAnsi="Arial" w:cs="Arial"/>
          <w:sz w:val="20"/>
          <w:szCs w:val="20"/>
          <w:lang w:val="en-GB"/>
        </w:rPr>
        <w:t>Gürzenich</w:t>
      </w:r>
      <w:proofErr w:type="spellEnd"/>
      <w:r w:rsidRPr="00975274">
        <w:rPr>
          <w:rFonts w:ascii="Arial" w:hAnsi="Arial" w:cs="Arial"/>
          <w:sz w:val="20"/>
          <w:szCs w:val="20"/>
          <w:lang w:val="en-GB"/>
        </w:rPr>
        <w:t xml:space="preserve"> Orchestra</w:t>
      </w:r>
      <w:r w:rsidR="00914885" w:rsidRPr="00975274">
        <w:rPr>
          <w:rFonts w:ascii="Arial" w:hAnsi="Arial" w:cs="Arial"/>
          <w:sz w:val="20"/>
          <w:szCs w:val="20"/>
          <w:lang w:val="en-GB"/>
        </w:rPr>
        <w:t xml:space="preserve"> </w:t>
      </w:r>
      <w:r w:rsidRPr="00975274">
        <w:rPr>
          <w:rFonts w:ascii="Arial" w:hAnsi="Arial" w:cs="Arial"/>
          <w:sz w:val="20"/>
          <w:szCs w:val="20"/>
          <w:lang w:val="en-GB"/>
        </w:rPr>
        <w:t xml:space="preserve">and her last time appearing as “Junge Wilde” at </w:t>
      </w:r>
      <w:proofErr w:type="spellStart"/>
      <w:r w:rsidRPr="00975274">
        <w:rPr>
          <w:rFonts w:ascii="Arial" w:hAnsi="Arial" w:cs="Arial"/>
          <w:sz w:val="20"/>
          <w:szCs w:val="20"/>
          <w:lang w:val="en-GB"/>
        </w:rPr>
        <w:t>Konzerthaus</w:t>
      </w:r>
      <w:proofErr w:type="spellEnd"/>
      <w:r w:rsidRPr="00975274">
        <w:rPr>
          <w:rFonts w:ascii="Arial" w:hAnsi="Arial" w:cs="Arial"/>
          <w:sz w:val="20"/>
          <w:szCs w:val="20"/>
          <w:lang w:val="en-GB"/>
        </w:rPr>
        <w:t xml:space="preserve"> Dortmund, a commitment that started in 2021. </w:t>
      </w:r>
      <w:r w:rsidR="009D41AF" w:rsidRPr="00975274">
        <w:rPr>
          <w:rFonts w:ascii="Arial" w:hAnsi="Arial" w:cs="Arial"/>
          <w:sz w:val="20"/>
          <w:szCs w:val="20"/>
          <w:lang w:val="en-GB"/>
        </w:rPr>
        <w:t xml:space="preserve">Vassileva is passionate about commissioning new works to expand the percussion repertoire, including works by Bushra El-Turk, Christian Jost, Avner Dorman and Gregor Mayrhofer. </w:t>
      </w:r>
      <w:r w:rsidR="00597590" w:rsidRPr="0011432F">
        <w:rPr>
          <w:rFonts w:ascii="Arial" w:hAnsi="Arial" w:cs="Arial"/>
          <w:sz w:val="20"/>
          <w:szCs w:val="20"/>
        </w:rPr>
        <w:t xml:space="preserve">Her </w:t>
      </w:r>
      <w:r w:rsidR="00597590">
        <w:rPr>
          <w:rFonts w:ascii="Arial" w:hAnsi="Arial" w:cs="Arial"/>
          <w:sz w:val="20"/>
          <w:szCs w:val="20"/>
          <w:lang w:val="en-GB"/>
        </w:rPr>
        <w:t xml:space="preserve">concerto </w:t>
      </w:r>
      <w:r w:rsidR="00597590" w:rsidRPr="0011432F">
        <w:rPr>
          <w:rFonts w:ascii="Arial" w:hAnsi="Arial" w:cs="Arial"/>
          <w:sz w:val="20"/>
          <w:szCs w:val="20"/>
        </w:rPr>
        <w:t xml:space="preserve">repertoire includes works by Kalevi Aho, Oriol Cruixent, Tan Dun, </w:t>
      </w:r>
      <w:r w:rsidR="00597590" w:rsidRPr="00DD0B16">
        <w:rPr>
          <w:rFonts w:ascii="Arial" w:hAnsi="Arial" w:cs="Arial"/>
          <w:sz w:val="20"/>
          <w:szCs w:val="20"/>
        </w:rPr>
        <w:t>Jo</w:t>
      </w:r>
      <w:r w:rsidR="00597590">
        <w:rPr>
          <w:rFonts w:ascii="Arial" w:hAnsi="Arial" w:cs="Arial"/>
          <w:sz w:val="20"/>
          <w:szCs w:val="20"/>
        </w:rPr>
        <w:t xml:space="preserve">hn Corigliano, </w:t>
      </w:r>
      <w:r w:rsidR="00597590" w:rsidRPr="0011432F">
        <w:rPr>
          <w:rFonts w:ascii="Arial" w:hAnsi="Arial" w:cs="Arial"/>
          <w:sz w:val="20"/>
          <w:szCs w:val="20"/>
        </w:rPr>
        <w:t>Avner Dorman</w:t>
      </w:r>
      <w:r w:rsidR="00597590" w:rsidRPr="009E44F7">
        <w:rPr>
          <w:rFonts w:ascii="Arial" w:hAnsi="Arial" w:cs="Arial"/>
          <w:sz w:val="20"/>
          <w:szCs w:val="20"/>
        </w:rPr>
        <w:t>, Friedrich</w:t>
      </w:r>
      <w:r w:rsidR="00597590">
        <w:rPr>
          <w:rFonts w:ascii="Arial" w:hAnsi="Arial" w:cs="Arial"/>
          <w:sz w:val="20"/>
          <w:szCs w:val="20"/>
        </w:rPr>
        <w:t xml:space="preserve"> </w:t>
      </w:r>
      <w:proofErr w:type="spellStart"/>
      <w:r w:rsidR="00597590">
        <w:rPr>
          <w:rFonts w:ascii="Arial" w:hAnsi="Arial" w:cs="Arial"/>
          <w:sz w:val="20"/>
          <w:szCs w:val="20"/>
        </w:rPr>
        <w:t>Cerha</w:t>
      </w:r>
      <w:proofErr w:type="spellEnd"/>
      <w:r w:rsidR="00597590">
        <w:rPr>
          <w:rFonts w:ascii="Arial" w:hAnsi="Arial" w:cs="Arial"/>
          <w:sz w:val="20"/>
          <w:szCs w:val="20"/>
        </w:rPr>
        <w:t>, Daníel Bjarnason</w:t>
      </w:r>
      <w:r w:rsidR="00597590" w:rsidRPr="0011432F">
        <w:rPr>
          <w:rFonts w:ascii="Arial" w:hAnsi="Arial" w:cs="Arial"/>
          <w:sz w:val="20"/>
          <w:szCs w:val="20"/>
        </w:rPr>
        <w:t xml:space="preserve"> and Keiko Abe.</w:t>
      </w:r>
      <w:r w:rsidR="00597590">
        <w:rPr>
          <w:rFonts w:ascii="Arial" w:hAnsi="Arial" w:cs="Arial"/>
          <w:sz w:val="20"/>
          <w:szCs w:val="20"/>
          <w:lang w:val="en-GB"/>
        </w:rPr>
        <w:t xml:space="preserve"> </w:t>
      </w:r>
      <w:r w:rsidR="009D41AF" w:rsidRPr="00975274">
        <w:rPr>
          <w:rFonts w:ascii="Arial" w:hAnsi="Arial" w:cs="Arial"/>
          <w:sz w:val="20"/>
          <w:szCs w:val="20"/>
          <w:lang w:val="en-GB"/>
        </w:rPr>
        <w:t>Admired for her innovative programming style, Vassileva offers ne</w:t>
      </w:r>
      <w:r w:rsidR="00A80624" w:rsidRPr="00975274">
        <w:rPr>
          <w:rFonts w:ascii="Arial" w:hAnsi="Arial" w:cs="Arial"/>
          <w:sz w:val="20"/>
          <w:szCs w:val="20"/>
          <w:lang w:val="en-GB"/>
        </w:rPr>
        <w:t xml:space="preserve">w, accessible </w:t>
      </w:r>
      <w:r w:rsidR="009D41AF" w:rsidRPr="00975274">
        <w:rPr>
          <w:rFonts w:ascii="Arial" w:hAnsi="Arial" w:cs="Arial"/>
          <w:sz w:val="20"/>
          <w:szCs w:val="20"/>
          <w:lang w:val="en-GB"/>
        </w:rPr>
        <w:t>ways for audiences to become acquainted with her instruments and her craft</w:t>
      </w:r>
      <w:r w:rsidR="00296223" w:rsidRPr="00975274">
        <w:rPr>
          <w:rFonts w:ascii="Arial" w:hAnsi="Arial" w:cs="Arial"/>
          <w:sz w:val="20"/>
          <w:szCs w:val="20"/>
          <w:lang w:val="en-GB"/>
        </w:rPr>
        <w:t>, as she introduces projects with percussion instruments made from recycled materials.</w:t>
      </w:r>
      <w:r w:rsidR="009D41AF" w:rsidRPr="00975274">
        <w:rPr>
          <w:rFonts w:ascii="Arial" w:hAnsi="Arial" w:cs="Arial"/>
          <w:color w:val="FF0000"/>
          <w:sz w:val="20"/>
          <w:szCs w:val="20"/>
          <w:lang w:val="en-GB"/>
        </w:rPr>
        <w:t xml:space="preserve"> </w:t>
      </w:r>
      <w:r w:rsidR="009D41AF" w:rsidRPr="00975274">
        <w:rPr>
          <w:rFonts w:ascii="Arial" w:hAnsi="Arial" w:cs="Arial"/>
          <w:sz w:val="20"/>
          <w:szCs w:val="20"/>
          <w:lang w:val="en-GB"/>
        </w:rPr>
        <w:t>She makes regular performances alongside recital partners including</w:t>
      </w:r>
      <w:r w:rsidR="00A22258" w:rsidRPr="00975274">
        <w:rPr>
          <w:rFonts w:ascii="Arial" w:hAnsi="Arial" w:cs="Arial"/>
          <w:sz w:val="20"/>
          <w:szCs w:val="20"/>
          <w:lang w:val="en-GB"/>
        </w:rPr>
        <w:t xml:space="preserve"> </w:t>
      </w:r>
      <w:r w:rsidR="009D41AF" w:rsidRPr="00975274">
        <w:rPr>
          <w:rFonts w:ascii="Arial" w:hAnsi="Arial" w:cs="Arial"/>
          <w:sz w:val="20"/>
          <w:szCs w:val="20"/>
          <w:lang w:val="en-GB"/>
        </w:rPr>
        <w:t>Frank Dupree</w:t>
      </w:r>
      <w:r w:rsidR="00A22258" w:rsidRPr="00975274">
        <w:rPr>
          <w:rFonts w:ascii="Arial" w:hAnsi="Arial" w:cs="Arial"/>
          <w:sz w:val="20"/>
          <w:szCs w:val="20"/>
          <w:lang w:val="en-GB"/>
        </w:rPr>
        <w:t xml:space="preserve"> and </w:t>
      </w:r>
      <w:r w:rsidR="009D41AF" w:rsidRPr="00975274">
        <w:rPr>
          <w:rFonts w:ascii="Arial" w:hAnsi="Arial" w:cs="Arial"/>
          <w:sz w:val="20"/>
          <w:szCs w:val="20"/>
          <w:lang w:val="en-GB"/>
        </w:rPr>
        <w:t xml:space="preserve">guitarist Lucas </w:t>
      </w:r>
      <w:proofErr w:type="spellStart"/>
      <w:r w:rsidR="009D41AF" w:rsidRPr="00975274">
        <w:rPr>
          <w:rFonts w:ascii="Arial" w:hAnsi="Arial" w:cs="Arial"/>
          <w:sz w:val="20"/>
          <w:szCs w:val="20"/>
          <w:lang w:val="en-GB"/>
        </w:rPr>
        <w:t>Campara</w:t>
      </w:r>
      <w:proofErr w:type="spellEnd"/>
      <w:r w:rsidR="009D41AF" w:rsidRPr="00975274">
        <w:rPr>
          <w:rFonts w:ascii="Arial" w:hAnsi="Arial" w:cs="Arial"/>
          <w:sz w:val="20"/>
          <w:szCs w:val="20"/>
          <w:lang w:val="en-GB"/>
        </w:rPr>
        <w:t xml:space="preserve"> Diniz as well as her own percussion ensemble</w:t>
      </w:r>
      <w:r w:rsidR="00A22258" w:rsidRPr="00975274">
        <w:rPr>
          <w:rFonts w:ascii="Arial" w:hAnsi="Arial" w:cs="Arial"/>
          <w:sz w:val="20"/>
          <w:szCs w:val="20"/>
          <w:lang w:val="en-GB"/>
        </w:rPr>
        <w:t xml:space="preserve">, </w:t>
      </w:r>
      <w:proofErr w:type="spellStart"/>
      <w:r w:rsidR="009D41AF" w:rsidRPr="00975274">
        <w:rPr>
          <w:rFonts w:ascii="Arial" w:hAnsi="Arial" w:cs="Arial"/>
          <w:sz w:val="20"/>
          <w:szCs w:val="20"/>
          <w:lang w:val="en-GB"/>
        </w:rPr>
        <w:t>Extasi</w:t>
      </w:r>
      <w:proofErr w:type="spellEnd"/>
      <w:r w:rsidR="009D41AF" w:rsidRPr="00975274">
        <w:rPr>
          <w:rFonts w:ascii="Arial" w:hAnsi="Arial" w:cs="Arial"/>
          <w:sz w:val="20"/>
          <w:szCs w:val="20"/>
          <w:lang w:val="en-GB"/>
        </w:rPr>
        <w:t xml:space="preserve"> Ensemble</w:t>
      </w:r>
      <w:r w:rsidR="00A22258" w:rsidRPr="00975274">
        <w:rPr>
          <w:rFonts w:ascii="Arial" w:hAnsi="Arial" w:cs="Arial"/>
          <w:sz w:val="20"/>
          <w:szCs w:val="20"/>
          <w:lang w:val="en-GB"/>
        </w:rPr>
        <w:t>,</w:t>
      </w:r>
      <w:r w:rsidR="009D41AF" w:rsidRPr="00975274">
        <w:rPr>
          <w:rFonts w:ascii="Arial" w:hAnsi="Arial" w:cs="Arial"/>
          <w:sz w:val="20"/>
          <w:szCs w:val="20"/>
          <w:lang w:val="en-GB"/>
        </w:rPr>
        <w:t xml:space="preserve"> at venues such as Berliner Philharmonie, </w:t>
      </w:r>
      <w:proofErr w:type="spellStart"/>
      <w:r w:rsidR="00A22258" w:rsidRPr="00975274">
        <w:rPr>
          <w:rFonts w:ascii="Arial" w:hAnsi="Arial" w:cs="Arial"/>
          <w:sz w:val="20"/>
          <w:szCs w:val="20"/>
          <w:lang w:val="en-GB"/>
        </w:rPr>
        <w:t>Konzerthaus</w:t>
      </w:r>
      <w:proofErr w:type="spellEnd"/>
      <w:r w:rsidR="00A22258" w:rsidRPr="00975274">
        <w:rPr>
          <w:rFonts w:ascii="Arial" w:hAnsi="Arial" w:cs="Arial"/>
          <w:sz w:val="20"/>
          <w:szCs w:val="20"/>
          <w:lang w:val="en-GB"/>
        </w:rPr>
        <w:t xml:space="preserve"> Dortmund and </w:t>
      </w:r>
      <w:r w:rsidR="009D41AF" w:rsidRPr="00975274">
        <w:rPr>
          <w:rFonts w:ascii="Arial" w:hAnsi="Arial" w:cs="Arial"/>
          <w:sz w:val="20"/>
          <w:szCs w:val="20"/>
          <w:lang w:val="en-GB"/>
        </w:rPr>
        <w:t xml:space="preserve">Snape Maltings, </w:t>
      </w:r>
      <w:r w:rsidR="003B6DA6" w:rsidRPr="00975274">
        <w:rPr>
          <w:rFonts w:ascii="Arial" w:hAnsi="Arial" w:cs="Arial"/>
          <w:sz w:val="20"/>
          <w:szCs w:val="20"/>
          <w:lang w:val="en-GB"/>
        </w:rPr>
        <w:t xml:space="preserve">along with </w:t>
      </w:r>
      <w:r w:rsidR="00A22258" w:rsidRPr="00975274">
        <w:rPr>
          <w:rFonts w:ascii="Arial" w:hAnsi="Arial" w:cs="Arial"/>
          <w:sz w:val="20"/>
          <w:szCs w:val="20"/>
          <w:lang w:val="en-GB"/>
        </w:rPr>
        <w:t xml:space="preserve">festivals such as </w:t>
      </w:r>
      <w:r w:rsidR="009D41AF" w:rsidRPr="00975274">
        <w:rPr>
          <w:rFonts w:ascii="Arial" w:hAnsi="Arial" w:cs="Arial"/>
          <w:sz w:val="20"/>
          <w:szCs w:val="20"/>
          <w:lang w:val="en-GB"/>
        </w:rPr>
        <w:t xml:space="preserve">Salzburg Festival and </w:t>
      </w:r>
      <w:r w:rsidR="00A22258" w:rsidRPr="00975274">
        <w:rPr>
          <w:rFonts w:ascii="Arial" w:hAnsi="Arial" w:cs="Arial"/>
          <w:sz w:val="20"/>
          <w:szCs w:val="20"/>
          <w:lang w:val="en-GB"/>
        </w:rPr>
        <w:t>Schleswig-Holstein Music Festival</w:t>
      </w:r>
      <w:r w:rsidR="009D41AF" w:rsidRPr="00975274">
        <w:rPr>
          <w:rFonts w:ascii="Arial" w:hAnsi="Arial" w:cs="Arial"/>
          <w:sz w:val="20"/>
          <w:szCs w:val="20"/>
          <w:lang w:val="en-GB"/>
        </w:rPr>
        <w:t xml:space="preserve">. </w:t>
      </w:r>
    </w:p>
    <w:p w14:paraId="62E21E56" w14:textId="2A9DE606" w:rsidR="009D41AF" w:rsidRPr="00975274" w:rsidRDefault="00597590" w:rsidP="00975274">
      <w:pPr>
        <w:rPr>
          <w:rFonts w:ascii="Arial" w:hAnsi="Arial" w:cs="Arial"/>
          <w:sz w:val="20"/>
          <w:szCs w:val="20"/>
          <w:lang w:val="en-GB"/>
        </w:rPr>
      </w:pPr>
      <w:r>
        <w:rPr>
          <w:rFonts w:ascii="Arial" w:hAnsi="Arial" w:cs="Arial"/>
          <w:sz w:val="20"/>
          <w:szCs w:val="20"/>
          <w:lang w:val="en-GB"/>
        </w:rPr>
        <w:t xml:space="preserve"> </w:t>
      </w:r>
    </w:p>
    <w:p w14:paraId="3D0FD851" w14:textId="77777777" w:rsidR="009D41AF" w:rsidRPr="00975274" w:rsidRDefault="009D41AF" w:rsidP="00975274">
      <w:pPr>
        <w:rPr>
          <w:rFonts w:ascii="Arial" w:hAnsi="Arial" w:cs="Arial"/>
          <w:sz w:val="20"/>
          <w:szCs w:val="20"/>
          <w:lang w:val="en-GB"/>
        </w:rPr>
      </w:pPr>
      <w:r w:rsidRPr="00975274">
        <w:rPr>
          <w:rFonts w:ascii="Arial" w:hAnsi="Arial" w:cs="Arial"/>
          <w:sz w:val="20"/>
          <w:szCs w:val="20"/>
          <w:lang w:val="en-GB"/>
        </w:rPr>
        <w:t xml:space="preserve">In 2019 Vassileva signed an exclusive recording contract with </w:t>
      </w:r>
      <w:proofErr w:type="spellStart"/>
      <w:r w:rsidRPr="00975274">
        <w:rPr>
          <w:rFonts w:ascii="Arial" w:hAnsi="Arial" w:cs="Arial"/>
          <w:sz w:val="20"/>
          <w:szCs w:val="20"/>
          <w:lang w:val="en-GB"/>
        </w:rPr>
        <w:t>Outhere</w:t>
      </w:r>
      <w:proofErr w:type="spellEnd"/>
      <w:r w:rsidRPr="00975274">
        <w:rPr>
          <w:rFonts w:ascii="Arial" w:hAnsi="Arial" w:cs="Arial"/>
          <w:sz w:val="20"/>
          <w:szCs w:val="20"/>
          <w:lang w:val="en-GB"/>
        </w:rPr>
        <w:t xml:space="preserve"> Music France for their Alpha Classics label. Her debut album release </w:t>
      </w:r>
      <w:proofErr w:type="spellStart"/>
      <w:r w:rsidRPr="00975274">
        <w:rPr>
          <w:rFonts w:ascii="Arial" w:hAnsi="Arial" w:cs="Arial"/>
          <w:sz w:val="20"/>
          <w:szCs w:val="20"/>
          <w:lang w:val="en-GB"/>
        </w:rPr>
        <w:t>Singin</w:t>
      </w:r>
      <w:proofErr w:type="spellEnd"/>
      <w:r w:rsidRPr="00975274">
        <w:rPr>
          <w:rFonts w:ascii="Arial" w:hAnsi="Arial" w:cs="Arial"/>
          <w:sz w:val="20"/>
          <w:szCs w:val="20"/>
          <w:lang w:val="en-GB"/>
        </w:rPr>
        <w:t xml:space="preserve">’ Rhythm features </w:t>
      </w:r>
      <w:proofErr w:type="gramStart"/>
      <w:r w:rsidRPr="00975274">
        <w:rPr>
          <w:rFonts w:ascii="Arial" w:hAnsi="Arial" w:cs="Arial"/>
          <w:sz w:val="20"/>
          <w:szCs w:val="20"/>
          <w:lang w:val="en-GB"/>
        </w:rPr>
        <w:t>works</w:t>
      </w:r>
      <w:proofErr w:type="gramEnd"/>
      <w:r w:rsidRPr="00975274">
        <w:rPr>
          <w:rFonts w:ascii="Arial" w:hAnsi="Arial" w:cs="Arial"/>
          <w:sz w:val="20"/>
          <w:szCs w:val="20"/>
          <w:lang w:val="en-GB"/>
        </w:rPr>
        <w:t xml:space="preserve"> by Guillo </w:t>
      </w:r>
      <w:proofErr w:type="spellStart"/>
      <w:r w:rsidRPr="00975274">
        <w:rPr>
          <w:rFonts w:ascii="Arial" w:hAnsi="Arial" w:cs="Arial"/>
          <w:sz w:val="20"/>
          <w:szCs w:val="20"/>
          <w:lang w:val="en-GB"/>
        </w:rPr>
        <w:t>Espel</w:t>
      </w:r>
      <w:proofErr w:type="spellEnd"/>
      <w:r w:rsidRPr="00975274">
        <w:rPr>
          <w:rFonts w:ascii="Arial" w:hAnsi="Arial" w:cs="Arial"/>
          <w:sz w:val="20"/>
          <w:szCs w:val="20"/>
          <w:lang w:val="en-GB"/>
        </w:rPr>
        <w:t xml:space="preserve">, Eric Sammut, Oriol </w:t>
      </w:r>
      <w:proofErr w:type="spellStart"/>
      <w:r w:rsidRPr="00975274">
        <w:rPr>
          <w:rFonts w:ascii="Arial" w:hAnsi="Arial" w:cs="Arial"/>
          <w:sz w:val="20"/>
          <w:szCs w:val="20"/>
          <w:lang w:val="en-GB"/>
        </w:rPr>
        <w:t>Cruixent</w:t>
      </w:r>
      <w:proofErr w:type="spellEnd"/>
      <w:r w:rsidRPr="00975274">
        <w:rPr>
          <w:rFonts w:ascii="Arial" w:hAnsi="Arial" w:cs="Arial"/>
          <w:sz w:val="20"/>
          <w:szCs w:val="20"/>
          <w:lang w:val="en-GB"/>
        </w:rPr>
        <w:t xml:space="preserve"> and Keiko Abe, most of them premiere recordings, alongside some rarely heard or premiere arrangements and compositions by Vassileva herself. </w:t>
      </w:r>
    </w:p>
    <w:p w14:paraId="730F157A" w14:textId="77777777" w:rsidR="009D41AF" w:rsidRPr="00975274" w:rsidRDefault="009D41AF" w:rsidP="00975274">
      <w:pPr>
        <w:rPr>
          <w:rFonts w:ascii="Arial" w:hAnsi="Arial" w:cs="Arial"/>
          <w:sz w:val="20"/>
          <w:szCs w:val="20"/>
          <w:lang w:val="en-GB"/>
        </w:rPr>
      </w:pPr>
    </w:p>
    <w:p w14:paraId="03A644C0" w14:textId="767407AE" w:rsidR="007B54CF" w:rsidRPr="00975274" w:rsidRDefault="009D41AF" w:rsidP="00975274">
      <w:pPr>
        <w:rPr>
          <w:rFonts w:ascii="Arial" w:hAnsi="Arial" w:cs="Arial"/>
          <w:sz w:val="20"/>
          <w:szCs w:val="20"/>
          <w:lang w:val="en-GB"/>
        </w:rPr>
      </w:pPr>
      <w:r w:rsidRPr="00975274">
        <w:rPr>
          <w:rFonts w:ascii="Arial" w:hAnsi="Arial" w:cs="Arial"/>
          <w:sz w:val="20"/>
          <w:szCs w:val="20"/>
          <w:lang w:val="en-GB"/>
        </w:rPr>
        <w:t xml:space="preserve">Vassileva began her formal training at the age of ten with Claudio Estay and later entered the National Youth Orchestra of Germany as youngest member. More success </w:t>
      </w:r>
      <w:r w:rsidR="00296223" w:rsidRPr="00975274">
        <w:rPr>
          <w:rFonts w:ascii="Arial" w:hAnsi="Arial" w:cs="Arial"/>
          <w:sz w:val="20"/>
          <w:szCs w:val="20"/>
          <w:lang w:val="en-GB"/>
        </w:rPr>
        <w:t>was immediate with</w:t>
      </w:r>
      <w:r w:rsidRPr="00975274">
        <w:rPr>
          <w:rFonts w:ascii="Arial" w:hAnsi="Arial" w:cs="Arial"/>
          <w:sz w:val="20"/>
          <w:szCs w:val="20"/>
          <w:lang w:val="en-GB"/>
        </w:rPr>
        <w:t xml:space="preserve"> prizes at international competitions and two special prizes as the youngest semi</w:t>
      </w:r>
      <w:r w:rsidR="00CA6C06" w:rsidRPr="00975274">
        <w:rPr>
          <w:rFonts w:ascii="Arial" w:hAnsi="Arial" w:cs="Arial"/>
          <w:sz w:val="20"/>
          <w:szCs w:val="20"/>
          <w:lang w:val="en-GB"/>
        </w:rPr>
        <w:t>-</w:t>
      </w:r>
      <w:r w:rsidRPr="00975274">
        <w:rPr>
          <w:rFonts w:ascii="Arial" w:hAnsi="Arial" w:cs="Arial"/>
          <w:sz w:val="20"/>
          <w:szCs w:val="20"/>
          <w:lang w:val="en-GB"/>
        </w:rPr>
        <w:t xml:space="preserve">finalist at the prestigious ARD Music Competition in 2014. She received the </w:t>
      </w:r>
      <w:proofErr w:type="spellStart"/>
      <w:r w:rsidRPr="00975274">
        <w:rPr>
          <w:rFonts w:ascii="Arial" w:hAnsi="Arial" w:cs="Arial"/>
          <w:sz w:val="20"/>
          <w:szCs w:val="20"/>
          <w:lang w:val="en-GB"/>
        </w:rPr>
        <w:t>Kulturkreis</w:t>
      </w:r>
      <w:proofErr w:type="spellEnd"/>
      <w:r w:rsidRPr="00975274">
        <w:rPr>
          <w:rFonts w:ascii="Arial" w:hAnsi="Arial" w:cs="Arial"/>
          <w:sz w:val="20"/>
          <w:szCs w:val="20"/>
          <w:lang w:val="en-GB"/>
        </w:rPr>
        <w:t xml:space="preserve"> </w:t>
      </w:r>
      <w:proofErr w:type="spellStart"/>
      <w:r w:rsidRPr="00975274">
        <w:rPr>
          <w:rFonts w:ascii="Arial" w:hAnsi="Arial" w:cs="Arial"/>
          <w:sz w:val="20"/>
          <w:szCs w:val="20"/>
          <w:lang w:val="en-GB"/>
        </w:rPr>
        <w:t>Gasteig</w:t>
      </w:r>
      <w:proofErr w:type="spellEnd"/>
      <w:r w:rsidRPr="00975274">
        <w:rPr>
          <w:rFonts w:ascii="Arial" w:hAnsi="Arial" w:cs="Arial"/>
          <w:sz w:val="20"/>
          <w:szCs w:val="20"/>
          <w:lang w:val="en-GB"/>
        </w:rPr>
        <w:t xml:space="preserve"> </w:t>
      </w:r>
      <w:proofErr w:type="spellStart"/>
      <w:r w:rsidRPr="00975274">
        <w:rPr>
          <w:rFonts w:ascii="Arial" w:hAnsi="Arial" w:cs="Arial"/>
          <w:sz w:val="20"/>
          <w:szCs w:val="20"/>
          <w:lang w:val="en-GB"/>
        </w:rPr>
        <w:t>Musikpreis</w:t>
      </w:r>
      <w:proofErr w:type="spellEnd"/>
      <w:r w:rsidRPr="00975274">
        <w:rPr>
          <w:rFonts w:ascii="Arial" w:hAnsi="Arial" w:cs="Arial"/>
          <w:sz w:val="20"/>
          <w:szCs w:val="20"/>
          <w:lang w:val="en-GB"/>
        </w:rPr>
        <w:t xml:space="preserve"> 2016 for her own composition and arrangement of the Bulgarian Folk Song Kalino </w:t>
      </w:r>
      <w:proofErr w:type="spellStart"/>
      <w:r w:rsidRPr="00975274">
        <w:rPr>
          <w:rFonts w:ascii="Arial" w:hAnsi="Arial" w:cs="Arial"/>
          <w:sz w:val="20"/>
          <w:szCs w:val="20"/>
          <w:lang w:val="en-GB"/>
        </w:rPr>
        <w:t>Mome</w:t>
      </w:r>
      <w:proofErr w:type="spellEnd"/>
      <w:r w:rsidRPr="00975274">
        <w:rPr>
          <w:rFonts w:ascii="Arial" w:hAnsi="Arial" w:cs="Arial"/>
          <w:sz w:val="20"/>
          <w:szCs w:val="20"/>
          <w:lang w:val="en-GB"/>
        </w:rPr>
        <w:t xml:space="preserve">. In 2017 she was awarded the </w:t>
      </w:r>
      <w:proofErr w:type="spellStart"/>
      <w:r w:rsidRPr="00975274">
        <w:rPr>
          <w:rFonts w:ascii="Arial" w:hAnsi="Arial" w:cs="Arial"/>
          <w:sz w:val="20"/>
          <w:szCs w:val="20"/>
          <w:lang w:val="en-GB"/>
        </w:rPr>
        <w:t>Bayerische</w:t>
      </w:r>
      <w:proofErr w:type="spellEnd"/>
      <w:r w:rsidRPr="00975274">
        <w:rPr>
          <w:rFonts w:ascii="Arial" w:hAnsi="Arial" w:cs="Arial"/>
          <w:sz w:val="20"/>
          <w:szCs w:val="20"/>
          <w:lang w:val="en-GB"/>
        </w:rPr>
        <w:t xml:space="preserve"> </w:t>
      </w:r>
      <w:proofErr w:type="spellStart"/>
      <w:r w:rsidRPr="00975274">
        <w:rPr>
          <w:rFonts w:ascii="Arial" w:hAnsi="Arial" w:cs="Arial"/>
          <w:sz w:val="20"/>
          <w:szCs w:val="20"/>
          <w:lang w:val="en-GB"/>
        </w:rPr>
        <w:t>Kunstförderpreis</w:t>
      </w:r>
      <w:proofErr w:type="spellEnd"/>
      <w:r w:rsidRPr="00975274">
        <w:rPr>
          <w:rFonts w:ascii="Arial" w:hAnsi="Arial" w:cs="Arial"/>
          <w:sz w:val="20"/>
          <w:szCs w:val="20"/>
          <w:lang w:val="en-GB"/>
        </w:rPr>
        <w:t xml:space="preserve"> </w:t>
      </w:r>
      <w:r w:rsidR="003B36D0" w:rsidRPr="00975274">
        <w:rPr>
          <w:rFonts w:ascii="Arial" w:hAnsi="Arial" w:cs="Arial"/>
          <w:sz w:val="20"/>
          <w:szCs w:val="20"/>
          <w:lang w:val="en-GB"/>
        </w:rPr>
        <w:t>and in 2023 the Leonard-Bernstein Award. Vivi Vassileva is a</w:t>
      </w:r>
      <w:r w:rsidR="006E17DB" w:rsidRPr="00975274">
        <w:rPr>
          <w:rFonts w:ascii="Arial" w:hAnsi="Arial" w:cs="Arial"/>
          <w:sz w:val="20"/>
          <w:szCs w:val="20"/>
          <w:lang w:val="en-GB"/>
        </w:rPr>
        <w:t xml:space="preserve"> </w:t>
      </w:r>
      <w:r w:rsidR="003B36D0" w:rsidRPr="00975274">
        <w:rPr>
          <w:rFonts w:ascii="Arial" w:hAnsi="Arial" w:cs="Arial"/>
          <w:sz w:val="20"/>
          <w:szCs w:val="20"/>
          <w:lang w:val="en-GB"/>
        </w:rPr>
        <w:t>graduate of</w:t>
      </w:r>
      <w:r w:rsidRPr="00975274">
        <w:rPr>
          <w:rFonts w:ascii="Arial" w:hAnsi="Arial" w:cs="Arial"/>
          <w:sz w:val="20"/>
          <w:szCs w:val="20"/>
          <w:lang w:val="en-GB"/>
        </w:rPr>
        <w:t xml:space="preserve"> Mozarteum University Salzburg where she studied under Martin Grubinger. </w:t>
      </w:r>
    </w:p>
    <w:sectPr w:rsidR="007B54CF" w:rsidRPr="00975274" w:rsidSect="006E17DB">
      <w:headerReference w:type="default" r:id="rId11"/>
      <w:footerReference w:type="default" r:id="rId12"/>
      <w:pgSz w:w="11900" w:h="16840"/>
      <w:pgMar w:top="2268" w:right="1418" w:bottom="1701" w:left="1418"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5A28" w14:textId="77777777" w:rsidR="00764BDF" w:rsidRDefault="00764BDF" w:rsidP="00C12A75">
      <w:r>
        <w:separator/>
      </w:r>
    </w:p>
  </w:endnote>
  <w:endnote w:type="continuationSeparator" w:id="0">
    <w:p w14:paraId="7CA58513" w14:textId="77777777" w:rsidR="00764BDF" w:rsidRDefault="00764BDF" w:rsidP="00C1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tzerlan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1B52" w14:textId="77777777" w:rsidR="006E17DB" w:rsidRDefault="006E17DB" w:rsidP="009D41AF">
    <w:pPr>
      <w:pStyle w:val="Fuzeile"/>
      <w:rPr>
        <w:rFonts w:ascii="Aptos" w:hAnsi="Aptos"/>
      </w:rPr>
    </w:pPr>
  </w:p>
  <w:p w14:paraId="08B4DC1B" w14:textId="77777777" w:rsidR="006E17DB" w:rsidRDefault="006E17DB" w:rsidP="009D41AF">
    <w:pPr>
      <w:pStyle w:val="Fuzeile"/>
      <w:rPr>
        <w:rFonts w:ascii="Aptos" w:hAnsi="Aptos"/>
      </w:rPr>
    </w:pPr>
  </w:p>
  <w:p w14:paraId="6FF35EA9" w14:textId="58E0422A" w:rsidR="006E17DB" w:rsidRPr="00FE73E3" w:rsidRDefault="006E17DB" w:rsidP="006E17DB">
    <w:pPr>
      <w:jc w:val="center"/>
      <w:rPr>
        <w:rFonts w:ascii="Arial" w:hAnsi="Arial" w:cs="Arial"/>
        <w:sz w:val="22"/>
        <w:szCs w:val="22"/>
        <w:lang w:val="en-GB"/>
      </w:rPr>
    </w:pPr>
    <w:r w:rsidRPr="00FE73E3">
      <w:rPr>
        <w:rFonts w:ascii="Arial" w:hAnsi="Arial" w:cs="Arial"/>
        <w:sz w:val="22"/>
        <w:szCs w:val="22"/>
        <w:lang w:val="en-GB"/>
      </w:rPr>
      <w:t>http://www.vividrums.com/</w:t>
    </w:r>
  </w:p>
  <w:p w14:paraId="3B4255B4" w14:textId="0B86FD55" w:rsidR="00FF0474" w:rsidRPr="00FE73E3" w:rsidRDefault="009D41AF" w:rsidP="009D41AF">
    <w:pPr>
      <w:pStyle w:val="Fuzeile"/>
      <w:rPr>
        <w:rFonts w:ascii="Arial" w:hAnsi="Arial" w:cs="Arial"/>
        <w:sz w:val="22"/>
        <w:szCs w:val="22"/>
      </w:rPr>
    </w:pPr>
    <w:r w:rsidRPr="00FE73E3">
      <w:rPr>
        <w:rFonts w:ascii="Arial" w:hAnsi="Arial" w:cs="Arial"/>
        <w:sz w:val="22"/>
        <w:szCs w:val="22"/>
      </w:rPr>
      <w:t>202</w:t>
    </w:r>
    <w:r w:rsidR="00947184" w:rsidRPr="00FE73E3">
      <w:rPr>
        <w:rFonts w:ascii="Arial" w:hAnsi="Arial" w:cs="Arial"/>
        <w:sz w:val="22"/>
        <w:szCs w:val="22"/>
      </w:rPr>
      <w:t>4</w:t>
    </w:r>
    <w:r w:rsidRPr="00FE73E3">
      <w:rPr>
        <w:rFonts w:ascii="Arial" w:hAnsi="Arial" w:cs="Arial"/>
        <w:sz w:val="22"/>
        <w:szCs w:val="22"/>
      </w:rPr>
      <w:t>/2</w:t>
    </w:r>
    <w:r w:rsidR="00947184" w:rsidRPr="00FE73E3">
      <w:rPr>
        <w:rFonts w:ascii="Arial" w:hAnsi="Arial" w:cs="Arial"/>
        <w:sz w:val="22"/>
        <w:szCs w:val="22"/>
      </w:rPr>
      <w:t>5</w:t>
    </w:r>
    <w:r w:rsidRPr="00FE73E3">
      <w:rPr>
        <w:rFonts w:ascii="Arial" w:hAnsi="Arial" w:cs="Arial"/>
        <w:sz w:val="22"/>
        <w:szCs w:val="22"/>
      </w:rPr>
      <w:t xml:space="preserve"> season only. Please contact </w:t>
    </w:r>
    <w:proofErr w:type="spellStart"/>
    <w:r w:rsidRPr="00FE73E3">
      <w:rPr>
        <w:rFonts w:ascii="Arial" w:hAnsi="Arial" w:cs="Arial"/>
        <w:sz w:val="22"/>
        <w:szCs w:val="22"/>
      </w:rPr>
      <w:t>HarrisonParrott</w:t>
    </w:r>
    <w:proofErr w:type="spellEnd"/>
    <w:r w:rsidRPr="00FE73E3">
      <w:rPr>
        <w:rFonts w:ascii="Arial" w:hAnsi="Arial" w:cs="Arial"/>
        <w:sz w:val="22"/>
        <w:szCs w:val="22"/>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902B" w14:textId="77777777" w:rsidR="00764BDF" w:rsidRDefault="00764BDF" w:rsidP="00C12A75">
      <w:r>
        <w:separator/>
      </w:r>
    </w:p>
  </w:footnote>
  <w:footnote w:type="continuationSeparator" w:id="0">
    <w:p w14:paraId="7CD929D9" w14:textId="77777777" w:rsidR="00764BDF" w:rsidRDefault="00764BDF" w:rsidP="00C1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FC04" w14:textId="70E4CC5D" w:rsidR="006E17DB" w:rsidRDefault="006E17DB">
    <w:pPr>
      <w:pStyle w:val="Kopfzeile"/>
    </w:pPr>
    <w:r>
      <w:rPr>
        <w:noProof/>
        <w:lang w:val="en-GB" w:eastAsia="en-GB"/>
      </w:rPr>
      <w:drawing>
        <wp:anchor distT="0" distB="0" distL="114300" distR="114300" simplePos="0" relativeHeight="251662336" behindDoc="0" locked="0" layoutInCell="1" allowOverlap="1" wp14:anchorId="232FD858" wp14:editId="5173A4F2">
          <wp:simplePos x="0" y="0"/>
          <wp:positionH relativeFrom="margin">
            <wp:align>center</wp:align>
          </wp:positionH>
          <wp:positionV relativeFrom="paragraph">
            <wp:posOffset>-160020</wp:posOffset>
          </wp:positionV>
          <wp:extent cx="1955800" cy="1378585"/>
          <wp:effectExtent l="0" t="0" r="0"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1"/>
                  <a:stretch>
                    <a:fillRect/>
                  </a:stretch>
                </pic:blipFill>
                <pic:spPr>
                  <a:xfrm>
                    <a:off x="0" y="0"/>
                    <a:ext cx="1955800" cy="1378585"/>
                  </a:xfrm>
                  <a:prstGeom prst="rect">
                    <a:avLst/>
                  </a:prstGeom>
                </pic:spPr>
              </pic:pic>
            </a:graphicData>
          </a:graphic>
          <wp14:sizeRelH relativeFrom="page">
            <wp14:pctWidth>0</wp14:pctWidth>
          </wp14:sizeRelH>
          <wp14:sizeRelV relativeFrom="page">
            <wp14:pctHeight>0</wp14:pctHeight>
          </wp14:sizeRelV>
        </wp:anchor>
      </w:drawing>
    </w:r>
  </w:p>
  <w:p w14:paraId="5D1DC8CB" w14:textId="27A7F167" w:rsidR="00FF0474" w:rsidRDefault="00FF04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Level4"/>
      <w:lvlText w:val="(%4)"/>
      <w:lvlJc w:val="left"/>
      <w:pPr>
        <w:tabs>
          <w:tab w:val="num" w:pos="2268"/>
        </w:tabs>
        <w:ind w:left="2268" w:hanging="567"/>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2835"/>
        </w:tabs>
        <w:ind w:left="2835" w:hanging="567"/>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none"/>
      <w:lvlText w:val="Not Defined"/>
      <w:lvlJc w:val="left"/>
      <w:pPr>
        <w:tabs>
          <w:tab w:val="num" w:pos="3402"/>
        </w:tabs>
        <w:ind w:left="3402" w:hanging="567"/>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15:restartNumberingAfterBreak="0">
    <w:nsid w:val="07C65CA2"/>
    <w:multiLevelType w:val="hybridMultilevel"/>
    <w:tmpl w:val="16FC0AB8"/>
    <w:lvl w:ilvl="0" w:tplc="8EE0A31C">
      <w:numFmt w:val="bullet"/>
      <w:lvlText w:val="-"/>
      <w:lvlJc w:val="left"/>
      <w:pPr>
        <w:tabs>
          <w:tab w:val="num" w:pos="672"/>
        </w:tabs>
        <w:ind w:left="672" w:hanging="360"/>
      </w:pPr>
      <w:rPr>
        <w:rFonts w:ascii="Switzerland" w:eastAsia="Times New Roman" w:hAnsi="Switzerland" w:hint="default"/>
      </w:rPr>
    </w:lvl>
    <w:lvl w:ilvl="1" w:tplc="08090003">
      <w:start w:val="1"/>
      <w:numFmt w:val="bullet"/>
      <w:lvlText w:val="o"/>
      <w:lvlJc w:val="left"/>
      <w:pPr>
        <w:tabs>
          <w:tab w:val="num" w:pos="1392"/>
        </w:tabs>
        <w:ind w:left="1392" w:hanging="360"/>
      </w:pPr>
      <w:rPr>
        <w:rFonts w:ascii="Courier New" w:hAnsi="Courier New" w:hint="default"/>
      </w:rPr>
    </w:lvl>
    <w:lvl w:ilvl="2" w:tplc="08090005">
      <w:start w:val="1"/>
      <w:numFmt w:val="bullet"/>
      <w:lvlText w:val=""/>
      <w:lvlJc w:val="left"/>
      <w:pPr>
        <w:tabs>
          <w:tab w:val="num" w:pos="2112"/>
        </w:tabs>
        <w:ind w:left="2112" w:hanging="360"/>
      </w:pPr>
      <w:rPr>
        <w:rFonts w:ascii="Wingdings" w:hAnsi="Wingdings" w:cs="Wingdings" w:hint="default"/>
      </w:rPr>
    </w:lvl>
    <w:lvl w:ilvl="3" w:tplc="08090001">
      <w:start w:val="1"/>
      <w:numFmt w:val="bullet"/>
      <w:lvlText w:val=""/>
      <w:lvlJc w:val="left"/>
      <w:pPr>
        <w:tabs>
          <w:tab w:val="num" w:pos="2832"/>
        </w:tabs>
        <w:ind w:left="2832" w:hanging="360"/>
      </w:pPr>
      <w:rPr>
        <w:rFonts w:ascii="Symbol" w:hAnsi="Symbol" w:cs="Symbol" w:hint="default"/>
      </w:rPr>
    </w:lvl>
    <w:lvl w:ilvl="4" w:tplc="08090003">
      <w:start w:val="1"/>
      <w:numFmt w:val="bullet"/>
      <w:lvlText w:val="o"/>
      <w:lvlJc w:val="left"/>
      <w:pPr>
        <w:tabs>
          <w:tab w:val="num" w:pos="3552"/>
        </w:tabs>
        <w:ind w:left="3552" w:hanging="360"/>
      </w:pPr>
      <w:rPr>
        <w:rFonts w:ascii="Courier New" w:hAnsi="Courier New" w:cs="Courier New" w:hint="default"/>
      </w:rPr>
    </w:lvl>
    <w:lvl w:ilvl="5" w:tplc="08090005">
      <w:start w:val="1"/>
      <w:numFmt w:val="bullet"/>
      <w:lvlText w:val=""/>
      <w:lvlJc w:val="left"/>
      <w:pPr>
        <w:tabs>
          <w:tab w:val="num" w:pos="4272"/>
        </w:tabs>
        <w:ind w:left="4272" w:hanging="360"/>
      </w:pPr>
      <w:rPr>
        <w:rFonts w:ascii="Wingdings" w:hAnsi="Wingdings" w:cs="Wingdings" w:hint="default"/>
      </w:rPr>
    </w:lvl>
    <w:lvl w:ilvl="6" w:tplc="08090001">
      <w:start w:val="1"/>
      <w:numFmt w:val="bullet"/>
      <w:lvlText w:val=""/>
      <w:lvlJc w:val="left"/>
      <w:pPr>
        <w:tabs>
          <w:tab w:val="num" w:pos="4992"/>
        </w:tabs>
        <w:ind w:left="4992" w:hanging="360"/>
      </w:pPr>
      <w:rPr>
        <w:rFonts w:ascii="Symbol" w:hAnsi="Symbol" w:cs="Symbol" w:hint="default"/>
      </w:rPr>
    </w:lvl>
    <w:lvl w:ilvl="7" w:tplc="08090003">
      <w:start w:val="1"/>
      <w:numFmt w:val="bullet"/>
      <w:lvlText w:val="o"/>
      <w:lvlJc w:val="left"/>
      <w:pPr>
        <w:tabs>
          <w:tab w:val="num" w:pos="5712"/>
        </w:tabs>
        <w:ind w:left="5712" w:hanging="360"/>
      </w:pPr>
      <w:rPr>
        <w:rFonts w:ascii="Courier New" w:hAnsi="Courier New" w:cs="Courier New" w:hint="default"/>
      </w:rPr>
    </w:lvl>
    <w:lvl w:ilvl="8" w:tplc="08090005">
      <w:start w:val="1"/>
      <w:numFmt w:val="bullet"/>
      <w:lvlText w:val=""/>
      <w:lvlJc w:val="left"/>
      <w:pPr>
        <w:tabs>
          <w:tab w:val="num" w:pos="6432"/>
        </w:tabs>
        <w:ind w:left="6432" w:hanging="360"/>
      </w:pPr>
      <w:rPr>
        <w:rFonts w:ascii="Wingdings" w:hAnsi="Wingdings" w:cs="Wingdings" w:hint="default"/>
      </w:rPr>
    </w:lvl>
  </w:abstractNum>
  <w:abstractNum w:abstractNumId="2" w15:restartNumberingAfterBreak="0">
    <w:nsid w:val="1278267C"/>
    <w:multiLevelType w:val="hybridMultilevel"/>
    <w:tmpl w:val="FE443532"/>
    <w:lvl w:ilvl="0" w:tplc="05FAB7C4">
      <w:numFmt w:val="bullet"/>
      <w:lvlText w:val="-"/>
      <w:lvlJc w:val="left"/>
      <w:pPr>
        <w:ind w:left="720" w:hanging="360"/>
      </w:pPr>
      <w:rPr>
        <w:rFonts w:ascii="Cambria" w:eastAsia="MS ??"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E47CF9"/>
    <w:multiLevelType w:val="hybridMultilevel"/>
    <w:tmpl w:val="83BC62FE"/>
    <w:lvl w:ilvl="0" w:tplc="8EE0A31C">
      <w:numFmt w:val="bullet"/>
      <w:lvlText w:val="-"/>
      <w:lvlJc w:val="left"/>
      <w:pPr>
        <w:ind w:left="720" w:hanging="360"/>
      </w:pPr>
      <w:rPr>
        <w:rFonts w:ascii="Switzerland" w:eastAsia="Times New Roman" w:hAnsi="Switzerla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AC0216"/>
    <w:multiLevelType w:val="hybridMultilevel"/>
    <w:tmpl w:val="4C26AB18"/>
    <w:lvl w:ilvl="0" w:tplc="05FAB7C4">
      <w:numFmt w:val="bullet"/>
      <w:lvlText w:val="-"/>
      <w:lvlJc w:val="left"/>
      <w:pPr>
        <w:ind w:left="720" w:hanging="360"/>
      </w:pPr>
      <w:rPr>
        <w:rFonts w:ascii="Cambria" w:eastAsia="MS ??"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CA7E8E"/>
    <w:multiLevelType w:val="hybridMultilevel"/>
    <w:tmpl w:val="6D04907C"/>
    <w:lvl w:ilvl="0" w:tplc="8EE0A31C">
      <w:numFmt w:val="bullet"/>
      <w:lvlText w:val="-"/>
      <w:lvlJc w:val="left"/>
      <w:pPr>
        <w:ind w:left="720" w:hanging="360"/>
      </w:pPr>
      <w:rPr>
        <w:rFonts w:ascii="Switzerland" w:eastAsia="Times New Roman" w:hAnsi="Switzerla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DF3FF8"/>
    <w:multiLevelType w:val="hybridMultilevel"/>
    <w:tmpl w:val="1BAA8FD4"/>
    <w:lvl w:ilvl="0" w:tplc="05FAB7C4">
      <w:numFmt w:val="bullet"/>
      <w:lvlText w:val="-"/>
      <w:lvlJc w:val="left"/>
      <w:pPr>
        <w:ind w:left="720" w:hanging="360"/>
      </w:pPr>
      <w:rPr>
        <w:rFonts w:ascii="Cambria" w:eastAsia="MS ??"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2472B6"/>
    <w:multiLevelType w:val="hybridMultilevel"/>
    <w:tmpl w:val="8A5A32EE"/>
    <w:lvl w:ilvl="0" w:tplc="8EE0A31C">
      <w:numFmt w:val="bullet"/>
      <w:lvlText w:val="-"/>
      <w:lvlJc w:val="left"/>
      <w:pPr>
        <w:ind w:left="720" w:hanging="360"/>
      </w:pPr>
      <w:rPr>
        <w:rFonts w:ascii="Switzerland" w:eastAsia="Times New Roman" w:hAnsi="Switzerla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F12275"/>
    <w:multiLevelType w:val="hybridMultilevel"/>
    <w:tmpl w:val="7C8ED8F4"/>
    <w:lvl w:ilvl="0" w:tplc="05FAB7C4">
      <w:numFmt w:val="bullet"/>
      <w:lvlText w:val="-"/>
      <w:lvlJc w:val="left"/>
      <w:pPr>
        <w:ind w:left="720" w:hanging="360"/>
      </w:pPr>
      <w:rPr>
        <w:rFonts w:ascii="Cambria" w:eastAsia="MS ??"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D87BBD"/>
    <w:multiLevelType w:val="hybridMultilevel"/>
    <w:tmpl w:val="BD1A4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1262352">
    <w:abstractNumId w:val="1"/>
  </w:num>
  <w:num w:numId="2" w16cid:durableId="709183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0809622">
    <w:abstractNumId w:val="5"/>
  </w:num>
  <w:num w:numId="4" w16cid:durableId="1987928404">
    <w:abstractNumId w:val="3"/>
  </w:num>
  <w:num w:numId="5" w16cid:durableId="1846360516">
    <w:abstractNumId w:val="7"/>
  </w:num>
  <w:num w:numId="6" w16cid:durableId="1256472159">
    <w:abstractNumId w:val="9"/>
  </w:num>
  <w:num w:numId="7" w16cid:durableId="776296146">
    <w:abstractNumId w:val="8"/>
  </w:num>
  <w:num w:numId="8" w16cid:durableId="324868482">
    <w:abstractNumId w:val="4"/>
  </w:num>
  <w:num w:numId="9" w16cid:durableId="61803257">
    <w:abstractNumId w:val="2"/>
  </w:num>
  <w:num w:numId="10" w16cid:durableId="867137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75"/>
    <w:rsid w:val="00013A03"/>
    <w:rsid w:val="00040330"/>
    <w:rsid w:val="00053204"/>
    <w:rsid w:val="00057A09"/>
    <w:rsid w:val="00064FE9"/>
    <w:rsid w:val="00066F2E"/>
    <w:rsid w:val="000730A2"/>
    <w:rsid w:val="00090AD8"/>
    <w:rsid w:val="00096802"/>
    <w:rsid w:val="000C7827"/>
    <w:rsid w:val="000E3A97"/>
    <w:rsid w:val="000F25DD"/>
    <w:rsid w:val="00186EF1"/>
    <w:rsid w:val="001A7D45"/>
    <w:rsid w:val="001D7EAD"/>
    <w:rsid w:val="00246534"/>
    <w:rsid w:val="00291B0C"/>
    <w:rsid w:val="00296223"/>
    <w:rsid w:val="002D0A58"/>
    <w:rsid w:val="003116A0"/>
    <w:rsid w:val="00331BBB"/>
    <w:rsid w:val="00336EE5"/>
    <w:rsid w:val="00350517"/>
    <w:rsid w:val="00357739"/>
    <w:rsid w:val="003A4C19"/>
    <w:rsid w:val="003B36D0"/>
    <w:rsid w:val="003B6DA6"/>
    <w:rsid w:val="003D2C42"/>
    <w:rsid w:val="003D4221"/>
    <w:rsid w:val="003F4742"/>
    <w:rsid w:val="00417724"/>
    <w:rsid w:val="00476A59"/>
    <w:rsid w:val="00485576"/>
    <w:rsid w:val="004B0410"/>
    <w:rsid w:val="004D3EE5"/>
    <w:rsid w:val="0051448C"/>
    <w:rsid w:val="00526261"/>
    <w:rsid w:val="00536C40"/>
    <w:rsid w:val="00553B1D"/>
    <w:rsid w:val="00597590"/>
    <w:rsid w:val="005D0942"/>
    <w:rsid w:val="0061529B"/>
    <w:rsid w:val="00686170"/>
    <w:rsid w:val="0068790C"/>
    <w:rsid w:val="006D3A35"/>
    <w:rsid w:val="006E17DB"/>
    <w:rsid w:val="00764BDF"/>
    <w:rsid w:val="007B54CF"/>
    <w:rsid w:val="007D2618"/>
    <w:rsid w:val="00823E54"/>
    <w:rsid w:val="008A1FD2"/>
    <w:rsid w:val="008D567A"/>
    <w:rsid w:val="008E418F"/>
    <w:rsid w:val="00902391"/>
    <w:rsid w:val="00914885"/>
    <w:rsid w:val="00944034"/>
    <w:rsid w:val="00947184"/>
    <w:rsid w:val="00975274"/>
    <w:rsid w:val="00994CFF"/>
    <w:rsid w:val="009B7960"/>
    <w:rsid w:val="009D41AF"/>
    <w:rsid w:val="009E1BE2"/>
    <w:rsid w:val="00A22258"/>
    <w:rsid w:val="00A77B38"/>
    <w:rsid w:val="00A80624"/>
    <w:rsid w:val="00A93AEA"/>
    <w:rsid w:val="00A946DE"/>
    <w:rsid w:val="00B23C09"/>
    <w:rsid w:val="00B86428"/>
    <w:rsid w:val="00B86E0D"/>
    <w:rsid w:val="00BB2E14"/>
    <w:rsid w:val="00BC7166"/>
    <w:rsid w:val="00BE0B78"/>
    <w:rsid w:val="00BE6989"/>
    <w:rsid w:val="00C12A75"/>
    <w:rsid w:val="00CA6C06"/>
    <w:rsid w:val="00CB24E9"/>
    <w:rsid w:val="00D01074"/>
    <w:rsid w:val="00D65558"/>
    <w:rsid w:val="00DD1C64"/>
    <w:rsid w:val="00DE5443"/>
    <w:rsid w:val="00DF653F"/>
    <w:rsid w:val="00E43E31"/>
    <w:rsid w:val="00E66EE4"/>
    <w:rsid w:val="00EC1042"/>
    <w:rsid w:val="00F66E35"/>
    <w:rsid w:val="00F83977"/>
    <w:rsid w:val="00F9277A"/>
    <w:rsid w:val="00FE73E3"/>
    <w:rsid w:val="00FF0474"/>
    <w:rsid w:val="00FF0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92CBB"/>
  <w15:chartTrackingRefBased/>
  <w15:docId w15:val="{96EBE188-3C5A-BD48-AE2C-967AED7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7A09"/>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12A75"/>
    <w:pPr>
      <w:tabs>
        <w:tab w:val="center" w:pos="4320"/>
        <w:tab w:val="right" w:pos="8640"/>
      </w:tabs>
    </w:pPr>
  </w:style>
  <w:style w:type="character" w:customStyle="1" w:styleId="KopfzeileZchn">
    <w:name w:val="Kopfzeile Zchn"/>
    <w:link w:val="Kopfzeile"/>
    <w:uiPriority w:val="99"/>
    <w:locked/>
    <w:rsid w:val="00C12A75"/>
    <w:rPr>
      <w:rFonts w:cs="Times New Roman"/>
    </w:rPr>
  </w:style>
  <w:style w:type="paragraph" w:styleId="Fuzeile">
    <w:name w:val="footer"/>
    <w:basedOn w:val="Standard"/>
    <w:link w:val="FuzeileZchn"/>
    <w:uiPriority w:val="99"/>
    <w:rsid w:val="00C12A75"/>
    <w:pPr>
      <w:tabs>
        <w:tab w:val="center" w:pos="4320"/>
        <w:tab w:val="right" w:pos="8640"/>
      </w:tabs>
    </w:pPr>
  </w:style>
  <w:style w:type="character" w:customStyle="1" w:styleId="FuzeileZchn">
    <w:name w:val="Fußzeile Zchn"/>
    <w:link w:val="Fuzeile"/>
    <w:uiPriority w:val="99"/>
    <w:locked/>
    <w:rsid w:val="00C12A75"/>
    <w:rPr>
      <w:rFonts w:cs="Times New Roman"/>
    </w:rPr>
  </w:style>
  <w:style w:type="paragraph" w:styleId="Sprechblasentext">
    <w:name w:val="Balloon Text"/>
    <w:basedOn w:val="Standard"/>
    <w:link w:val="SprechblasentextZchn"/>
    <w:uiPriority w:val="99"/>
    <w:semiHidden/>
    <w:rsid w:val="00C12A75"/>
    <w:rPr>
      <w:rFonts w:ascii="Lucida Grande" w:hAnsi="Lucida Grande" w:cs="Lucida Grande"/>
      <w:sz w:val="18"/>
      <w:szCs w:val="18"/>
    </w:rPr>
  </w:style>
  <w:style w:type="character" w:customStyle="1" w:styleId="SprechblasentextZchn">
    <w:name w:val="Sprechblasentext Zchn"/>
    <w:link w:val="Sprechblasentext"/>
    <w:uiPriority w:val="99"/>
    <w:semiHidden/>
    <w:locked/>
    <w:rsid w:val="00C12A75"/>
    <w:rPr>
      <w:rFonts w:ascii="Lucida Grande" w:hAnsi="Lucida Grande" w:cs="Lucida Grande"/>
      <w:sz w:val="18"/>
      <w:szCs w:val="18"/>
    </w:rPr>
  </w:style>
  <w:style w:type="paragraph" w:customStyle="1" w:styleId="Level1">
    <w:name w:val="Level 1"/>
    <w:basedOn w:val="Standard"/>
    <w:uiPriority w:val="99"/>
    <w:rsid w:val="00013A03"/>
    <w:pPr>
      <w:numPr>
        <w:numId w:val="2"/>
      </w:numPr>
      <w:spacing w:after="220" w:line="360" w:lineRule="auto"/>
      <w:jc w:val="both"/>
    </w:pPr>
    <w:rPr>
      <w:rFonts w:ascii="Arial" w:eastAsiaTheme="minorHAnsi" w:hAnsi="Arial" w:cs="Arial"/>
      <w:sz w:val="22"/>
      <w:szCs w:val="22"/>
      <w:lang w:val="en-GB" w:eastAsia="en-GB"/>
    </w:rPr>
  </w:style>
  <w:style w:type="paragraph" w:customStyle="1" w:styleId="Level2">
    <w:name w:val="Level 2"/>
    <w:basedOn w:val="Standard"/>
    <w:uiPriority w:val="99"/>
    <w:rsid w:val="00013A03"/>
    <w:pPr>
      <w:numPr>
        <w:ilvl w:val="1"/>
        <w:numId w:val="2"/>
      </w:numPr>
      <w:spacing w:after="220" w:line="360" w:lineRule="auto"/>
      <w:jc w:val="both"/>
    </w:pPr>
    <w:rPr>
      <w:rFonts w:ascii="Arial" w:eastAsiaTheme="minorHAnsi" w:hAnsi="Arial" w:cs="Arial"/>
      <w:sz w:val="22"/>
      <w:szCs w:val="22"/>
      <w:lang w:val="en-GB" w:eastAsia="en-GB"/>
    </w:rPr>
  </w:style>
  <w:style w:type="paragraph" w:customStyle="1" w:styleId="Level3">
    <w:name w:val="Level 3"/>
    <w:basedOn w:val="Standard"/>
    <w:uiPriority w:val="99"/>
    <w:rsid w:val="00013A03"/>
    <w:pPr>
      <w:numPr>
        <w:ilvl w:val="2"/>
        <w:numId w:val="2"/>
      </w:numPr>
      <w:spacing w:after="220" w:line="360" w:lineRule="auto"/>
      <w:jc w:val="both"/>
    </w:pPr>
    <w:rPr>
      <w:rFonts w:ascii="Arial" w:eastAsiaTheme="minorHAnsi" w:hAnsi="Arial" w:cs="Arial"/>
      <w:sz w:val="22"/>
      <w:szCs w:val="22"/>
      <w:lang w:val="en-GB" w:eastAsia="en-GB"/>
    </w:rPr>
  </w:style>
  <w:style w:type="paragraph" w:customStyle="1" w:styleId="Level4">
    <w:name w:val="Level 4"/>
    <w:basedOn w:val="Standard"/>
    <w:uiPriority w:val="99"/>
    <w:rsid w:val="00013A03"/>
    <w:pPr>
      <w:numPr>
        <w:ilvl w:val="3"/>
        <w:numId w:val="2"/>
      </w:numPr>
      <w:spacing w:after="220" w:line="360" w:lineRule="auto"/>
      <w:jc w:val="both"/>
    </w:pPr>
    <w:rPr>
      <w:rFonts w:ascii="Arial" w:eastAsiaTheme="minorHAnsi" w:hAnsi="Arial" w:cs="Arial"/>
      <w:sz w:val="22"/>
      <w:szCs w:val="22"/>
      <w:lang w:val="en-GB" w:eastAsia="en-GB"/>
    </w:rPr>
  </w:style>
  <w:style w:type="paragraph" w:customStyle="1" w:styleId="Level5">
    <w:name w:val="Level 5"/>
    <w:basedOn w:val="Standard"/>
    <w:uiPriority w:val="99"/>
    <w:rsid w:val="00013A03"/>
    <w:pPr>
      <w:numPr>
        <w:ilvl w:val="4"/>
        <w:numId w:val="2"/>
      </w:numPr>
      <w:spacing w:after="220" w:line="360" w:lineRule="auto"/>
      <w:jc w:val="both"/>
    </w:pPr>
    <w:rPr>
      <w:rFonts w:ascii="Arial" w:eastAsiaTheme="minorHAnsi" w:hAnsi="Arial" w:cs="Arial"/>
      <w:sz w:val="22"/>
      <w:szCs w:val="22"/>
      <w:lang w:val="en-GB" w:eastAsia="en-GB"/>
    </w:rPr>
  </w:style>
  <w:style w:type="character" w:customStyle="1" w:styleId="normaltextrun">
    <w:name w:val="normaltextrun"/>
    <w:basedOn w:val="Absatz-Standardschriftart"/>
    <w:rsid w:val="00013A03"/>
  </w:style>
  <w:style w:type="character" w:customStyle="1" w:styleId="eop">
    <w:name w:val="eop"/>
    <w:basedOn w:val="Absatz-Standardschriftart"/>
    <w:rsid w:val="00013A03"/>
  </w:style>
  <w:style w:type="paragraph" w:styleId="Listenabsatz">
    <w:name w:val="List Paragraph"/>
    <w:basedOn w:val="Standard"/>
    <w:uiPriority w:val="72"/>
    <w:qFormat/>
    <w:rsid w:val="000F25DD"/>
    <w:pPr>
      <w:ind w:left="720"/>
      <w:contextualSpacing/>
    </w:pPr>
  </w:style>
  <w:style w:type="character" w:styleId="Hyperlink">
    <w:name w:val="Hyperlink"/>
    <w:basedOn w:val="Absatz-Standardschriftart"/>
    <w:uiPriority w:val="99"/>
    <w:unhideWhenUsed/>
    <w:rsid w:val="007B54CF"/>
    <w:rPr>
      <w:color w:val="0563C1" w:themeColor="hyperlink"/>
      <w:u w:val="single"/>
    </w:rPr>
  </w:style>
  <w:style w:type="character" w:styleId="NichtaufgelsteErwhnung">
    <w:name w:val="Unresolved Mention"/>
    <w:basedOn w:val="Absatz-Standardschriftart"/>
    <w:uiPriority w:val="99"/>
    <w:semiHidden/>
    <w:unhideWhenUsed/>
    <w:rsid w:val="007B54CF"/>
    <w:rPr>
      <w:color w:val="605E5C"/>
      <w:shd w:val="clear" w:color="auto" w:fill="E1DFDD"/>
    </w:rPr>
  </w:style>
  <w:style w:type="table" w:styleId="Tabellenraster">
    <w:name w:val="Table Grid"/>
    <w:basedOn w:val="NormaleTabelle"/>
    <w:locked/>
    <w:rsid w:val="007B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55194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26BA5251B2464F8FFC0AC22DD91971" ma:contentTypeVersion="9" ma:contentTypeDescription="Create a new document." ma:contentTypeScope="" ma:versionID="18222798c4a931b387705af0103a8eac">
  <xsd:schema xmlns:xsd="http://www.w3.org/2001/XMLSchema" xmlns:xs="http://www.w3.org/2001/XMLSchema" xmlns:p="http://schemas.microsoft.com/office/2006/metadata/properties" xmlns:ns2="aea0711e-c7dd-467f-b535-e331108ef3c0" targetNamespace="http://schemas.microsoft.com/office/2006/metadata/properties" ma:root="true" ma:fieldsID="93b14a27242d178bbc5a07a009bfaf7e" ns2:_="">
    <xsd:import namespace="aea0711e-c7dd-467f-b535-e331108ef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0711e-c7dd-467f-b535-e331108e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5C50-C996-445F-A450-4A1CCE0B7D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8BC91-358A-463F-B059-471F0BA70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0711e-c7dd-467f-b535-e331108e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B8B00-C3DB-48F6-BF1D-E1966EFD7B76}">
  <ds:schemaRefs>
    <ds:schemaRef ds:uri="http://schemas.microsoft.com/sharepoint/v3/contenttype/forms"/>
  </ds:schemaRefs>
</ds:datastoreItem>
</file>

<file path=customXml/itemProps4.xml><?xml version="1.0" encoding="utf-8"?>
<ds:datastoreItem xmlns:ds="http://schemas.openxmlformats.org/officeDocument/2006/customXml" ds:itemID="{EF3BEC3F-F6A2-4490-B66E-30AD7320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3031</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Orlando</dc:creator>
  <cp:keywords/>
  <dc:description/>
  <cp:lastModifiedBy>Sofie Grimm</cp:lastModifiedBy>
  <cp:revision>23</cp:revision>
  <cp:lastPrinted>2023-05-02T11:19:00Z</cp:lastPrinted>
  <dcterms:created xsi:type="dcterms:W3CDTF">2024-05-29T11:25:00Z</dcterms:created>
  <dcterms:modified xsi:type="dcterms:W3CDTF">2025-03-24T15:57:00Z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0x0101007626BA5251B2464F8FFC0AC22DD91971</vt:lpwstr>
  </property>
</Properties>
</file>